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9AA4C" w14:textId="7E28BF07" w:rsidR="00936CA7" w:rsidRDefault="00936CA7">
      <w:pPr>
        <w:pStyle w:val="a3"/>
        <w:ind w:left="0"/>
        <w:rPr>
          <w:sz w:val="20"/>
        </w:rPr>
      </w:pPr>
    </w:p>
    <w:p w14:paraId="12A6F7E2" w14:textId="77777777" w:rsidR="00936CA7" w:rsidRDefault="00936CA7">
      <w:pPr>
        <w:pStyle w:val="a3"/>
        <w:ind w:left="0"/>
        <w:rPr>
          <w:sz w:val="20"/>
        </w:rPr>
      </w:pPr>
    </w:p>
    <w:p w14:paraId="2A805D83" w14:textId="77777777" w:rsidR="00936CA7" w:rsidRDefault="00936CA7">
      <w:pPr>
        <w:pStyle w:val="a3"/>
        <w:ind w:left="0"/>
        <w:rPr>
          <w:sz w:val="20"/>
        </w:rPr>
      </w:pPr>
    </w:p>
    <w:p w14:paraId="19903E36" w14:textId="77777777" w:rsidR="00936CA7" w:rsidRDefault="00936CA7">
      <w:pPr>
        <w:pStyle w:val="a3"/>
        <w:ind w:left="0"/>
        <w:rPr>
          <w:sz w:val="20"/>
        </w:rPr>
      </w:pPr>
    </w:p>
    <w:p w14:paraId="4DAF6C5E" w14:textId="77777777" w:rsidR="00936CA7" w:rsidRDefault="00936CA7">
      <w:pPr>
        <w:pStyle w:val="a3"/>
        <w:ind w:left="0"/>
        <w:rPr>
          <w:sz w:val="20"/>
        </w:rPr>
      </w:pPr>
    </w:p>
    <w:p w14:paraId="5DDD2851" w14:textId="77777777" w:rsidR="00936CA7" w:rsidRDefault="00936CA7">
      <w:pPr>
        <w:pStyle w:val="a3"/>
        <w:ind w:left="0"/>
        <w:rPr>
          <w:sz w:val="20"/>
        </w:rPr>
      </w:pPr>
    </w:p>
    <w:p w14:paraId="086080EC" w14:textId="77777777" w:rsidR="00936CA7" w:rsidRDefault="00936CA7">
      <w:pPr>
        <w:pStyle w:val="a3"/>
        <w:ind w:left="0"/>
        <w:rPr>
          <w:sz w:val="20"/>
        </w:rPr>
      </w:pPr>
    </w:p>
    <w:p w14:paraId="793E9ADF" w14:textId="77777777" w:rsidR="00936CA7" w:rsidRDefault="00936CA7">
      <w:pPr>
        <w:pStyle w:val="a3"/>
        <w:ind w:left="0"/>
        <w:rPr>
          <w:sz w:val="20"/>
        </w:rPr>
      </w:pPr>
    </w:p>
    <w:p w14:paraId="71C8659A" w14:textId="77777777" w:rsidR="00936CA7" w:rsidRDefault="00936CA7">
      <w:pPr>
        <w:pStyle w:val="a3"/>
        <w:ind w:left="0"/>
        <w:rPr>
          <w:sz w:val="20"/>
        </w:rPr>
      </w:pPr>
    </w:p>
    <w:p w14:paraId="2FEECA3E" w14:textId="77777777" w:rsidR="00936CA7" w:rsidRDefault="00936CA7">
      <w:pPr>
        <w:pStyle w:val="a3"/>
        <w:ind w:left="0"/>
        <w:rPr>
          <w:sz w:val="20"/>
        </w:rPr>
      </w:pPr>
    </w:p>
    <w:p w14:paraId="76D18BC1" w14:textId="77777777" w:rsidR="00936CA7" w:rsidRDefault="00936CA7">
      <w:pPr>
        <w:pStyle w:val="a3"/>
        <w:ind w:left="0"/>
        <w:rPr>
          <w:sz w:val="20"/>
        </w:rPr>
      </w:pPr>
    </w:p>
    <w:p w14:paraId="5FEB6625" w14:textId="77777777" w:rsidR="00936CA7" w:rsidRDefault="00936CA7">
      <w:pPr>
        <w:pStyle w:val="a3"/>
        <w:ind w:left="0"/>
        <w:rPr>
          <w:sz w:val="20"/>
        </w:rPr>
      </w:pPr>
    </w:p>
    <w:p w14:paraId="64BA7D2B" w14:textId="77777777" w:rsidR="00936CA7" w:rsidRDefault="00936CA7">
      <w:pPr>
        <w:pStyle w:val="a3"/>
        <w:ind w:left="0"/>
        <w:rPr>
          <w:sz w:val="20"/>
        </w:rPr>
      </w:pPr>
    </w:p>
    <w:p w14:paraId="6160D1C1" w14:textId="7770212C" w:rsidR="00936CA7" w:rsidRPr="0005044B" w:rsidRDefault="006E7E7B" w:rsidP="0005044B">
      <w:pPr>
        <w:pStyle w:val="ab"/>
        <w:jc w:val="center"/>
        <w:rPr>
          <w:b/>
          <w:bCs/>
          <w:sz w:val="32"/>
          <w:szCs w:val="32"/>
        </w:rPr>
      </w:pPr>
      <w:r w:rsidRPr="0005044B">
        <w:rPr>
          <w:b/>
          <w:bCs/>
          <w:sz w:val="32"/>
          <w:szCs w:val="32"/>
        </w:rPr>
        <w:t>Конкурсное задание</w:t>
      </w:r>
    </w:p>
    <w:p w14:paraId="3ACDDEAA" w14:textId="18F8FBF2" w:rsidR="00936CA7" w:rsidRDefault="0005044B" w:rsidP="0005044B">
      <w:pPr>
        <w:pStyle w:val="ab"/>
        <w:jc w:val="center"/>
        <w:rPr>
          <w:b/>
          <w:sz w:val="32"/>
        </w:rPr>
      </w:pPr>
      <w:r>
        <w:rPr>
          <w:b/>
          <w:bCs/>
          <w:sz w:val="32"/>
          <w:szCs w:val="32"/>
        </w:rPr>
        <w:t>р</w:t>
      </w:r>
      <w:r w:rsidRPr="0005044B">
        <w:rPr>
          <w:b/>
          <w:bCs/>
          <w:sz w:val="32"/>
          <w:szCs w:val="32"/>
        </w:rPr>
        <w:t>егионального этапа</w:t>
      </w:r>
      <w:r>
        <w:rPr>
          <w:b/>
          <w:bCs/>
          <w:sz w:val="32"/>
          <w:szCs w:val="32"/>
        </w:rPr>
        <w:t xml:space="preserve"> </w:t>
      </w:r>
      <w:r w:rsidR="006E7E7B">
        <w:rPr>
          <w:b/>
          <w:sz w:val="32"/>
        </w:rPr>
        <w:t>Всероссийского конкурса</w:t>
      </w:r>
      <w:r>
        <w:rPr>
          <w:b/>
          <w:sz w:val="32"/>
        </w:rPr>
        <w:t xml:space="preserve"> п</w:t>
      </w:r>
      <w:r w:rsidR="006E7E7B">
        <w:rPr>
          <w:b/>
          <w:sz w:val="32"/>
        </w:rPr>
        <w:t>рофессионального</w:t>
      </w:r>
      <w:r>
        <w:rPr>
          <w:b/>
          <w:sz w:val="32"/>
        </w:rPr>
        <w:t xml:space="preserve"> м</w:t>
      </w:r>
      <w:r w:rsidR="006E7E7B">
        <w:rPr>
          <w:b/>
          <w:sz w:val="32"/>
        </w:rPr>
        <w:t>астерства</w:t>
      </w:r>
      <w:r>
        <w:rPr>
          <w:b/>
          <w:sz w:val="32"/>
        </w:rPr>
        <w:t xml:space="preserve"> </w:t>
      </w:r>
      <w:r w:rsidR="006E7E7B">
        <w:rPr>
          <w:b/>
          <w:sz w:val="32"/>
        </w:rPr>
        <w:t xml:space="preserve">«Лучший по профессии» </w:t>
      </w:r>
      <w:r>
        <w:rPr>
          <w:b/>
          <w:sz w:val="32"/>
        </w:rPr>
        <w:br/>
      </w:r>
      <w:r w:rsidR="006E7E7B">
        <w:rPr>
          <w:b/>
          <w:sz w:val="32"/>
        </w:rPr>
        <w:t>по номинации</w:t>
      </w:r>
      <w:r>
        <w:rPr>
          <w:b/>
          <w:sz w:val="32"/>
        </w:rPr>
        <w:t xml:space="preserve"> </w:t>
      </w:r>
      <w:r w:rsidR="006E7E7B">
        <w:rPr>
          <w:b/>
          <w:sz w:val="32"/>
        </w:rPr>
        <w:t xml:space="preserve">«Лучший разработчик веб </w:t>
      </w:r>
      <w:r>
        <w:rPr>
          <w:b/>
          <w:sz w:val="32"/>
        </w:rPr>
        <w:br/>
      </w:r>
      <w:r w:rsidR="006E7E7B">
        <w:rPr>
          <w:b/>
          <w:sz w:val="32"/>
        </w:rPr>
        <w:t>и мультимедийных</w:t>
      </w:r>
      <w:r>
        <w:rPr>
          <w:b/>
          <w:sz w:val="32"/>
        </w:rPr>
        <w:t xml:space="preserve"> </w:t>
      </w:r>
      <w:r w:rsidR="006E7E7B">
        <w:rPr>
          <w:b/>
          <w:sz w:val="32"/>
        </w:rPr>
        <w:t>приложений»</w:t>
      </w:r>
    </w:p>
    <w:p w14:paraId="06E4042B" w14:textId="77777777" w:rsidR="00936CA7" w:rsidRDefault="00936CA7" w:rsidP="0005044B">
      <w:pPr>
        <w:pStyle w:val="a3"/>
        <w:ind w:left="0"/>
        <w:jc w:val="center"/>
        <w:rPr>
          <w:b/>
          <w:sz w:val="34"/>
        </w:rPr>
      </w:pPr>
    </w:p>
    <w:p w14:paraId="74809905" w14:textId="77777777" w:rsidR="00936CA7" w:rsidRDefault="00936CA7">
      <w:pPr>
        <w:pStyle w:val="a3"/>
        <w:ind w:left="0"/>
        <w:rPr>
          <w:b/>
          <w:sz w:val="34"/>
        </w:rPr>
      </w:pPr>
    </w:p>
    <w:p w14:paraId="047B45E3" w14:textId="77777777" w:rsidR="00936CA7" w:rsidRDefault="00936CA7">
      <w:pPr>
        <w:pStyle w:val="a3"/>
        <w:ind w:left="0"/>
        <w:rPr>
          <w:b/>
          <w:sz w:val="34"/>
        </w:rPr>
      </w:pPr>
    </w:p>
    <w:p w14:paraId="0834CCB1" w14:textId="77777777" w:rsidR="00936CA7" w:rsidRDefault="00936CA7">
      <w:pPr>
        <w:pStyle w:val="a3"/>
        <w:ind w:left="0"/>
        <w:rPr>
          <w:b/>
          <w:sz w:val="34"/>
        </w:rPr>
      </w:pPr>
    </w:p>
    <w:p w14:paraId="6C9D50C1" w14:textId="77777777" w:rsidR="00936CA7" w:rsidRDefault="00936CA7">
      <w:pPr>
        <w:pStyle w:val="a3"/>
        <w:ind w:left="0"/>
        <w:rPr>
          <w:b/>
          <w:sz w:val="34"/>
        </w:rPr>
      </w:pPr>
    </w:p>
    <w:p w14:paraId="6A2FEDA1" w14:textId="77777777" w:rsidR="00936CA7" w:rsidRDefault="00936CA7">
      <w:pPr>
        <w:pStyle w:val="a3"/>
        <w:ind w:left="0"/>
        <w:rPr>
          <w:b/>
          <w:sz w:val="34"/>
        </w:rPr>
      </w:pPr>
    </w:p>
    <w:p w14:paraId="4BBC1A85" w14:textId="77777777" w:rsidR="00936CA7" w:rsidRDefault="00936CA7">
      <w:pPr>
        <w:pStyle w:val="a3"/>
        <w:ind w:left="0"/>
        <w:rPr>
          <w:b/>
          <w:sz w:val="34"/>
        </w:rPr>
      </w:pPr>
    </w:p>
    <w:p w14:paraId="0A5242C7" w14:textId="77777777" w:rsidR="00936CA7" w:rsidRDefault="00936CA7">
      <w:pPr>
        <w:pStyle w:val="a3"/>
        <w:ind w:left="0"/>
        <w:rPr>
          <w:b/>
          <w:sz w:val="34"/>
        </w:rPr>
      </w:pPr>
    </w:p>
    <w:p w14:paraId="10D87355" w14:textId="77777777" w:rsidR="00936CA7" w:rsidRDefault="00936CA7">
      <w:pPr>
        <w:pStyle w:val="a3"/>
        <w:ind w:left="0"/>
        <w:rPr>
          <w:b/>
          <w:sz w:val="34"/>
        </w:rPr>
      </w:pPr>
    </w:p>
    <w:p w14:paraId="5ACD4FB4" w14:textId="77777777" w:rsidR="00936CA7" w:rsidRDefault="00936CA7">
      <w:pPr>
        <w:pStyle w:val="a3"/>
        <w:ind w:left="0"/>
        <w:rPr>
          <w:b/>
          <w:sz w:val="34"/>
        </w:rPr>
      </w:pPr>
    </w:p>
    <w:p w14:paraId="1177A5B4" w14:textId="77777777" w:rsidR="00936CA7" w:rsidRDefault="00936CA7">
      <w:pPr>
        <w:pStyle w:val="a3"/>
        <w:ind w:left="0"/>
        <w:rPr>
          <w:b/>
          <w:sz w:val="34"/>
        </w:rPr>
      </w:pPr>
    </w:p>
    <w:p w14:paraId="361CA0CA" w14:textId="77777777" w:rsidR="00936CA7" w:rsidRDefault="00936CA7">
      <w:pPr>
        <w:pStyle w:val="a3"/>
        <w:ind w:left="0"/>
        <w:rPr>
          <w:b/>
          <w:sz w:val="34"/>
        </w:rPr>
      </w:pPr>
    </w:p>
    <w:p w14:paraId="03513A48" w14:textId="77777777" w:rsidR="00936CA7" w:rsidRDefault="00936CA7">
      <w:pPr>
        <w:pStyle w:val="a3"/>
        <w:ind w:left="0"/>
        <w:rPr>
          <w:b/>
          <w:sz w:val="34"/>
        </w:rPr>
      </w:pPr>
    </w:p>
    <w:p w14:paraId="5E3587EA" w14:textId="77777777" w:rsidR="00936CA7" w:rsidRDefault="00936CA7">
      <w:pPr>
        <w:pStyle w:val="a3"/>
        <w:ind w:left="0"/>
        <w:rPr>
          <w:b/>
          <w:sz w:val="34"/>
        </w:rPr>
      </w:pPr>
    </w:p>
    <w:p w14:paraId="46ABF8D9" w14:textId="77777777" w:rsidR="00936CA7" w:rsidRDefault="00936CA7">
      <w:pPr>
        <w:pStyle w:val="a3"/>
        <w:ind w:left="0"/>
        <w:rPr>
          <w:b/>
          <w:sz w:val="34"/>
        </w:rPr>
      </w:pPr>
    </w:p>
    <w:p w14:paraId="4E766955" w14:textId="77777777" w:rsidR="00936CA7" w:rsidRDefault="00936CA7">
      <w:pPr>
        <w:pStyle w:val="a3"/>
        <w:ind w:left="0"/>
        <w:rPr>
          <w:b/>
          <w:sz w:val="34"/>
        </w:rPr>
      </w:pPr>
    </w:p>
    <w:p w14:paraId="2FB3CD2D" w14:textId="77777777" w:rsidR="00936CA7" w:rsidRDefault="00936CA7">
      <w:pPr>
        <w:pStyle w:val="a3"/>
        <w:ind w:left="0"/>
        <w:rPr>
          <w:b/>
          <w:sz w:val="34"/>
        </w:rPr>
      </w:pPr>
    </w:p>
    <w:p w14:paraId="1FD31563" w14:textId="1A9BDF51" w:rsidR="00936CA7" w:rsidRDefault="00936CA7">
      <w:pPr>
        <w:pStyle w:val="a3"/>
        <w:spacing w:before="11"/>
        <w:ind w:left="0"/>
        <w:rPr>
          <w:b/>
          <w:sz w:val="45"/>
        </w:rPr>
      </w:pPr>
    </w:p>
    <w:p w14:paraId="68D2E6A3" w14:textId="7DE6EE9A" w:rsidR="0005044B" w:rsidRDefault="0005044B">
      <w:pPr>
        <w:pStyle w:val="a3"/>
        <w:spacing w:before="11"/>
        <w:ind w:left="0"/>
        <w:rPr>
          <w:b/>
          <w:sz w:val="45"/>
        </w:rPr>
      </w:pPr>
    </w:p>
    <w:p w14:paraId="1F5C7FA9" w14:textId="3A9A37A8" w:rsidR="0005044B" w:rsidRDefault="0005044B">
      <w:pPr>
        <w:pStyle w:val="a3"/>
        <w:spacing w:before="11"/>
        <w:ind w:left="0"/>
        <w:rPr>
          <w:b/>
          <w:sz w:val="45"/>
        </w:rPr>
      </w:pPr>
    </w:p>
    <w:p w14:paraId="495609E3" w14:textId="04C62BDA" w:rsidR="0005044B" w:rsidRDefault="0005044B">
      <w:pPr>
        <w:pStyle w:val="a3"/>
        <w:spacing w:before="11"/>
        <w:ind w:left="0"/>
        <w:rPr>
          <w:b/>
          <w:sz w:val="45"/>
        </w:rPr>
      </w:pPr>
    </w:p>
    <w:p w14:paraId="72E6933C" w14:textId="77777777" w:rsidR="0005044B" w:rsidRDefault="0005044B">
      <w:pPr>
        <w:pStyle w:val="a3"/>
        <w:spacing w:before="11"/>
        <w:ind w:left="0"/>
        <w:rPr>
          <w:b/>
          <w:sz w:val="45"/>
        </w:rPr>
      </w:pPr>
    </w:p>
    <w:p w14:paraId="7FE828DD" w14:textId="68A8463F" w:rsidR="00936CA7" w:rsidRDefault="0005044B">
      <w:pPr>
        <w:ind w:left="3059" w:right="2362"/>
        <w:jc w:val="center"/>
        <w:rPr>
          <w:b/>
          <w:sz w:val="28"/>
        </w:rPr>
      </w:pPr>
      <w:r>
        <w:rPr>
          <w:b/>
          <w:sz w:val="28"/>
        </w:rPr>
        <w:t xml:space="preserve">Красноярск - </w:t>
      </w:r>
      <w:r w:rsidR="006E7E7B">
        <w:rPr>
          <w:b/>
          <w:sz w:val="28"/>
        </w:rPr>
        <w:t>20</w:t>
      </w:r>
      <w:r w:rsidR="00635E27">
        <w:rPr>
          <w:b/>
          <w:sz w:val="28"/>
        </w:rPr>
        <w:t>20</w:t>
      </w:r>
    </w:p>
    <w:p w14:paraId="0874A571" w14:textId="77777777" w:rsidR="00936CA7" w:rsidRDefault="00936CA7">
      <w:pPr>
        <w:jc w:val="center"/>
        <w:rPr>
          <w:sz w:val="28"/>
        </w:rPr>
        <w:sectPr w:rsidR="00936CA7" w:rsidSect="00C22B5C">
          <w:headerReference w:type="default" r:id="rId7"/>
          <w:footerReference w:type="default" r:id="rId8"/>
          <w:headerReference w:type="first" r:id="rId9"/>
          <w:type w:val="continuous"/>
          <w:pgSz w:w="11910" w:h="16840"/>
          <w:pgMar w:top="993" w:right="1300" w:bottom="1160" w:left="1600" w:header="850" w:footer="850" w:gutter="0"/>
          <w:pgNumType w:start="1"/>
          <w:cols w:space="720"/>
          <w:titlePg/>
          <w:docGrid w:linePitch="299"/>
        </w:sectPr>
      </w:pPr>
    </w:p>
    <w:p w14:paraId="7DFB9CF7" w14:textId="77777777" w:rsidR="00936CA7" w:rsidRDefault="006E7E7B">
      <w:pPr>
        <w:pStyle w:val="2"/>
        <w:spacing w:before="73"/>
      </w:pPr>
      <w:r>
        <w:lastRenderedPageBreak/>
        <w:t>ВВЕДЕНИЕ</w:t>
      </w:r>
    </w:p>
    <w:p w14:paraId="38C1A36C" w14:textId="77777777" w:rsidR="00936CA7" w:rsidRDefault="006E7E7B">
      <w:pPr>
        <w:pStyle w:val="a3"/>
        <w:spacing w:before="135" w:line="360" w:lineRule="auto"/>
        <w:ind w:right="26" w:firstLine="707"/>
      </w:pPr>
      <w:r>
        <w:t>Настоящий комплект документов подготовлен для проведения Всероссийского конкурса профессионального мастерства «Лучший по профессии» по номинации</w:t>
      </w:r>
    </w:p>
    <w:p w14:paraId="77A72B17" w14:textId="77777777" w:rsidR="00936CA7" w:rsidRDefault="006E7E7B">
      <w:pPr>
        <w:pStyle w:val="a3"/>
      </w:pPr>
      <w:r>
        <w:t>«Лучший разработчик веб и мультимедийных приложений»</w:t>
      </w:r>
    </w:p>
    <w:p w14:paraId="632D0EC9" w14:textId="77777777" w:rsidR="00936CA7" w:rsidRDefault="006E7E7B">
      <w:pPr>
        <w:pStyle w:val="a3"/>
        <w:spacing w:before="137" w:line="360" w:lineRule="auto"/>
        <w:ind w:right="114" w:firstLine="707"/>
        <w:jc w:val="both"/>
      </w:pPr>
      <w:r>
        <w:t>Конкурс проводится для демонстрации и оценки квалификации в данной компетенции. Конкурсное задание состоит из теоретического и практического задания.</w:t>
      </w:r>
    </w:p>
    <w:p w14:paraId="529D118E" w14:textId="77777777" w:rsidR="00936CA7" w:rsidRDefault="006E7E7B">
      <w:pPr>
        <w:pStyle w:val="a3"/>
        <w:spacing w:before="1" w:line="360" w:lineRule="auto"/>
        <w:ind w:firstLine="707"/>
      </w:pPr>
      <w:r>
        <w:t xml:space="preserve">Оценка результатов проводится в баллах. Максимальное количество баллов по сумме двух этапов </w:t>
      </w:r>
      <w:r>
        <w:rPr>
          <w:b/>
        </w:rPr>
        <w:t>– 100</w:t>
      </w:r>
      <w:r>
        <w:t>.</w:t>
      </w:r>
    </w:p>
    <w:p w14:paraId="6EB75AEF" w14:textId="77777777" w:rsidR="00936CA7" w:rsidRDefault="006E7E7B">
      <w:pPr>
        <w:pStyle w:val="a3"/>
        <w:spacing w:line="360" w:lineRule="auto"/>
        <w:ind w:firstLine="707"/>
      </w:pPr>
      <w:r>
        <w:t>К участию в Конкурсе допускаются программисты со стажем работы по профессии не менее трех лет.</w:t>
      </w:r>
    </w:p>
    <w:p w14:paraId="0B2887AD" w14:textId="77777777" w:rsidR="00936CA7" w:rsidRDefault="006E7E7B">
      <w:pPr>
        <w:pStyle w:val="a3"/>
        <w:spacing w:before="1"/>
        <w:ind w:left="810"/>
      </w:pPr>
      <w:r>
        <w:t>Список оборудования и материалов, запрещенных на площадке (при наличии):</w:t>
      </w:r>
    </w:p>
    <w:p w14:paraId="2CE9AD46" w14:textId="77777777" w:rsidR="00936CA7" w:rsidRDefault="006E7E7B">
      <w:pPr>
        <w:pStyle w:val="a4"/>
        <w:numPr>
          <w:ilvl w:val="0"/>
          <w:numId w:val="10"/>
        </w:numPr>
        <w:tabs>
          <w:tab w:val="left" w:pos="990"/>
        </w:tabs>
        <w:spacing w:line="360" w:lineRule="auto"/>
        <w:ind w:right="117" w:firstLine="708"/>
        <w:rPr>
          <w:sz w:val="24"/>
        </w:rPr>
      </w:pPr>
      <w:r>
        <w:rPr>
          <w:sz w:val="24"/>
        </w:rPr>
        <w:t xml:space="preserve">гаджеты (телефоны, плееры, умные часы, </w:t>
      </w:r>
      <w:proofErr w:type="spellStart"/>
      <w:r>
        <w:rPr>
          <w:sz w:val="24"/>
        </w:rPr>
        <w:t>трекеры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и.т.п</w:t>
      </w:r>
      <w:proofErr w:type="spellEnd"/>
      <w:r>
        <w:rPr>
          <w:sz w:val="24"/>
        </w:rPr>
        <w:t>.) за исключением проводных клавиатуры, мыши, наушников (без встроенной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памяти);</w:t>
      </w:r>
    </w:p>
    <w:p w14:paraId="1BA91D77" w14:textId="77777777" w:rsidR="00936CA7" w:rsidRDefault="006E7E7B">
      <w:pPr>
        <w:pStyle w:val="a4"/>
        <w:numPr>
          <w:ilvl w:val="0"/>
          <w:numId w:val="10"/>
        </w:numPr>
        <w:tabs>
          <w:tab w:val="left" w:pos="950"/>
        </w:tabs>
        <w:spacing w:before="0"/>
        <w:ind w:left="949" w:hanging="139"/>
        <w:rPr>
          <w:sz w:val="24"/>
        </w:rPr>
      </w:pPr>
      <w:r>
        <w:rPr>
          <w:sz w:val="24"/>
        </w:rPr>
        <w:t>съемные носители (</w:t>
      </w:r>
      <w:proofErr w:type="spellStart"/>
      <w:r>
        <w:rPr>
          <w:sz w:val="24"/>
        </w:rPr>
        <w:t>Flash</w:t>
      </w:r>
      <w:proofErr w:type="spellEnd"/>
      <w:r>
        <w:rPr>
          <w:sz w:val="24"/>
        </w:rPr>
        <w:t xml:space="preserve"> накопители, жесткие диски, карты памяти и</w:t>
      </w:r>
      <w:r>
        <w:rPr>
          <w:spacing w:val="-10"/>
          <w:sz w:val="24"/>
        </w:rPr>
        <w:t xml:space="preserve"> </w:t>
      </w:r>
      <w:r>
        <w:rPr>
          <w:sz w:val="24"/>
        </w:rPr>
        <w:t>т.п.);</w:t>
      </w:r>
    </w:p>
    <w:p w14:paraId="41DC1933" w14:textId="77777777" w:rsidR="00936CA7" w:rsidRDefault="006E7E7B">
      <w:pPr>
        <w:pStyle w:val="a4"/>
        <w:numPr>
          <w:ilvl w:val="0"/>
          <w:numId w:val="10"/>
        </w:numPr>
        <w:tabs>
          <w:tab w:val="left" w:pos="986"/>
        </w:tabs>
        <w:spacing w:before="139"/>
        <w:ind w:left="985" w:hanging="175"/>
        <w:rPr>
          <w:sz w:val="24"/>
        </w:rPr>
      </w:pPr>
      <w:r>
        <w:rPr>
          <w:sz w:val="24"/>
        </w:rPr>
        <w:t>справочные</w:t>
      </w:r>
      <w:r>
        <w:rPr>
          <w:spacing w:val="31"/>
          <w:sz w:val="24"/>
        </w:rPr>
        <w:t xml:space="preserve"> </w:t>
      </w:r>
      <w:r>
        <w:rPr>
          <w:sz w:val="24"/>
        </w:rPr>
        <w:t>источники,</w:t>
      </w:r>
      <w:r>
        <w:rPr>
          <w:spacing w:val="33"/>
          <w:sz w:val="24"/>
        </w:rPr>
        <w:t xml:space="preserve"> </w:t>
      </w:r>
      <w:r>
        <w:rPr>
          <w:sz w:val="24"/>
        </w:rPr>
        <w:t>принесенные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собой</w:t>
      </w:r>
      <w:r>
        <w:rPr>
          <w:spacing w:val="34"/>
          <w:sz w:val="24"/>
        </w:rPr>
        <w:t xml:space="preserve"> </w:t>
      </w:r>
      <w:r>
        <w:rPr>
          <w:sz w:val="24"/>
        </w:rPr>
        <w:t>(тетради,</w:t>
      </w:r>
      <w:r>
        <w:rPr>
          <w:spacing w:val="33"/>
          <w:sz w:val="24"/>
        </w:rPr>
        <w:t xml:space="preserve"> </w:t>
      </w:r>
      <w:r>
        <w:rPr>
          <w:sz w:val="24"/>
        </w:rPr>
        <w:t>блокноты,</w:t>
      </w:r>
      <w:r>
        <w:rPr>
          <w:spacing w:val="30"/>
          <w:sz w:val="24"/>
        </w:rPr>
        <w:t xml:space="preserve"> </w:t>
      </w:r>
      <w:r>
        <w:rPr>
          <w:sz w:val="24"/>
        </w:rPr>
        <w:t>листы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</w:p>
    <w:p w14:paraId="33BF917F" w14:textId="77777777" w:rsidR="00936CA7" w:rsidRDefault="00936CA7">
      <w:pPr>
        <w:rPr>
          <w:sz w:val="24"/>
        </w:rPr>
        <w:sectPr w:rsidR="00936CA7" w:rsidSect="00C22B5C">
          <w:pgSz w:w="11910" w:h="16840"/>
          <w:pgMar w:top="1040" w:right="1300" w:bottom="1160" w:left="1600" w:header="567" w:footer="962" w:gutter="0"/>
          <w:cols w:space="720"/>
          <w:docGrid w:linePitch="299"/>
        </w:sectPr>
      </w:pPr>
    </w:p>
    <w:p w14:paraId="573D720D" w14:textId="77777777" w:rsidR="00936CA7" w:rsidRDefault="006E7E7B">
      <w:pPr>
        <w:pStyle w:val="a3"/>
        <w:spacing w:before="137"/>
      </w:pPr>
      <w:r>
        <w:t>т.п.);</w:t>
      </w:r>
    </w:p>
    <w:p w14:paraId="6B4D5069" w14:textId="77777777" w:rsidR="00936CA7" w:rsidRDefault="006E7E7B">
      <w:pPr>
        <w:pStyle w:val="a3"/>
        <w:ind w:left="0"/>
        <w:rPr>
          <w:sz w:val="26"/>
        </w:rPr>
      </w:pPr>
      <w:r>
        <w:br w:type="column"/>
      </w:r>
    </w:p>
    <w:p w14:paraId="1012B75F" w14:textId="77777777" w:rsidR="00936CA7" w:rsidRDefault="00936CA7">
      <w:pPr>
        <w:pStyle w:val="a3"/>
        <w:spacing w:before="5"/>
        <w:ind w:left="0"/>
        <w:rPr>
          <w:sz w:val="22"/>
        </w:rPr>
      </w:pPr>
    </w:p>
    <w:p w14:paraId="3911684A" w14:textId="77777777" w:rsidR="00936CA7" w:rsidRDefault="006E7E7B">
      <w:pPr>
        <w:pStyle w:val="2"/>
        <w:ind w:left="102"/>
      </w:pPr>
      <w:r>
        <w:t>ЗАДАНИЕ ДЛЯ КОНКУРСА</w:t>
      </w:r>
    </w:p>
    <w:p w14:paraId="6BDAC23C" w14:textId="77777777" w:rsidR="00936CA7" w:rsidRDefault="006E7E7B">
      <w:pPr>
        <w:spacing w:before="137"/>
        <w:ind w:left="102"/>
        <w:rPr>
          <w:b/>
          <w:sz w:val="24"/>
        </w:rPr>
      </w:pPr>
      <w:r>
        <w:rPr>
          <w:b/>
          <w:sz w:val="24"/>
        </w:rPr>
        <w:t>Теоретическая часть конкурса</w:t>
      </w:r>
    </w:p>
    <w:p w14:paraId="425A7274" w14:textId="77777777" w:rsidR="00936CA7" w:rsidRDefault="006E7E7B">
      <w:pPr>
        <w:pStyle w:val="a3"/>
        <w:spacing w:before="134"/>
      </w:pPr>
      <w:r>
        <w:t>Теоретическая часть конкурса проводится с целью определения уровня</w:t>
      </w:r>
    </w:p>
    <w:p w14:paraId="22E5B352" w14:textId="77777777" w:rsidR="00936CA7" w:rsidRDefault="00936CA7">
      <w:pPr>
        <w:sectPr w:rsidR="00936CA7">
          <w:type w:val="continuous"/>
          <w:pgSz w:w="11910" w:h="16840"/>
          <w:pgMar w:top="1580" w:right="1300" w:bottom="1160" w:left="1600" w:header="720" w:footer="720" w:gutter="0"/>
          <w:cols w:num="2" w:space="720" w:equalWidth="0">
            <w:col w:w="644" w:space="64"/>
            <w:col w:w="8302"/>
          </w:cols>
        </w:sectPr>
      </w:pPr>
    </w:p>
    <w:p w14:paraId="611D08D5" w14:textId="77777777" w:rsidR="00936CA7" w:rsidRDefault="006E7E7B">
      <w:pPr>
        <w:pStyle w:val="a3"/>
        <w:spacing w:before="137"/>
      </w:pPr>
      <w:r>
        <w:t>теоретических знаний каждого конкурсанта.</w:t>
      </w:r>
    </w:p>
    <w:p w14:paraId="31E8CE7D" w14:textId="77777777" w:rsidR="00936CA7" w:rsidRDefault="006E7E7B">
      <w:pPr>
        <w:pStyle w:val="a3"/>
        <w:spacing w:before="140"/>
        <w:ind w:left="810"/>
        <w:rPr>
          <w:b/>
        </w:rPr>
      </w:pPr>
      <w:r>
        <w:t xml:space="preserve">Максимальное количество баллов за теоретическую часть – </w:t>
      </w:r>
      <w:r>
        <w:rPr>
          <w:b/>
        </w:rPr>
        <w:t>40.</w:t>
      </w:r>
    </w:p>
    <w:p w14:paraId="4B465598" w14:textId="77777777" w:rsidR="00936CA7" w:rsidRDefault="006E7E7B">
      <w:pPr>
        <w:pStyle w:val="a3"/>
        <w:spacing w:before="137" w:line="360" w:lineRule="auto"/>
        <w:ind w:left="810" w:right="980"/>
      </w:pPr>
      <w:r>
        <w:t xml:space="preserve">Время проведения теоретической части конкурса 60 </w:t>
      </w:r>
      <w:r>
        <w:rPr>
          <w:spacing w:val="2"/>
        </w:rPr>
        <w:t xml:space="preserve">минут. </w:t>
      </w:r>
      <w:r>
        <w:t>Теоретическая часть конкурса проводится в форме тестирования. Теоретическая часть конкурса одинаковая для всех конкурсантов. Тест содержит 40 вопросов. Правильный ответ оценивается в 1</w:t>
      </w:r>
      <w:r>
        <w:rPr>
          <w:spacing w:val="51"/>
        </w:rPr>
        <w:t xml:space="preserve"> </w:t>
      </w:r>
      <w:r>
        <w:t>балл.</w:t>
      </w:r>
    </w:p>
    <w:p w14:paraId="644E8D4C" w14:textId="77777777" w:rsidR="00936CA7" w:rsidRDefault="006E7E7B">
      <w:pPr>
        <w:pStyle w:val="a3"/>
        <w:ind w:left="810"/>
      </w:pPr>
      <w:r>
        <w:t>На тестовый вопрос возможен только один вариант правильного ответа.</w:t>
      </w:r>
    </w:p>
    <w:p w14:paraId="348F77B9" w14:textId="77777777" w:rsidR="00936CA7" w:rsidRDefault="006E7E7B">
      <w:pPr>
        <w:pStyle w:val="a3"/>
        <w:spacing w:before="139"/>
      </w:pPr>
      <w:r>
        <w:t>Тестирование проводится с использованием информационных технологий.</w:t>
      </w:r>
    </w:p>
    <w:p w14:paraId="7EF0C93F" w14:textId="77777777" w:rsidR="00936CA7" w:rsidRDefault="006E7E7B">
      <w:pPr>
        <w:pStyle w:val="a3"/>
        <w:spacing w:before="137" w:line="360" w:lineRule="auto"/>
        <w:ind w:right="113" w:firstLine="707"/>
        <w:jc w:val="both"/>
      </w:pPr>
      <w:r>
        <w:t>Перечень тем для подготовки к теоретической части Всероссийского</w:t>
      </w:r>
      <w:r>
        <w:rPr>
          <w:spacing w:val="-30"/>
        </w:rPr>
        <w:t xml:space="preserve"> </w:t>
      </w:r>
      <w:r>
        <w:t>конкурса профессионального мастерства «Лучший по профессии» по номинации «Лучший разработчик веб и мультимедийных</w:t>
      </w:r>
      <w:r>
        <w:rPr>
          <w:spacing w:val="-2"/>
        </w:rPr>
        <w:t xml:space="preserve"> </w:t>
      </w:r>
      <w:r>
        <w:t>приложений»:</w:t>
      </w:r>
    </w:p>
    <w:p w14:paraId="76657C4E" w14:textId="77777777" w:rsidR="00936CA7" w:rsidRDefault="006E7E7B">
      <w:pPr>
        <w:pStyle w:val="a4"/>
        <w:numPr>
          <w:ilvl w:val="0"/>
          <w:numId w:val="9"/>
        </w:numPr>
        <w:tabs>
          <w:tab w:val="left" w:pos="1143"/>
        </w:tabs>
        <w:spacing w:before="2" w:line="360" w:lineRule="auto"/>
        <w:ind w:right="118" w:firstLine="708"/>
        <w:rPr>
          <w:sz w:val="24"/>
        </w:rPr>
      </w:pPr>
      <w:r>
        <w:rPr>
          <w:sz w:val="24"/>
        </w:rPr>
        <w:t>структура и общепринятые элементы веб-страниц различных видов и назначений;</w:t>
      </w:r>
    </w:p>
    <w:p w14:paraId="2E5EB772" w14:textId="77777777" w:rsidR="00936CA7" w:rsidRDefault="006E7E7B">
      <w:pPr>
        <w:pStyle w:val="a4"/>
        <w:numPr>
          <w:ilvl w:val="0"/>
          <w:numId w:val="9"/>
        </w:numPr>
        <w:tabs>
          <w:tab w:val="left" w:pos="1076"/>
        </w:tabs>
        <w:spacing w:before="0"/>
        <w:ind w:left="1075" w:hanging="265"/>
        <w:rPr>
          <w:sz w:val="24"/>
        </w:rPr>
      </w:pPr>
      <w:r>
        <w:rPr>
          <w:sz w:val="24"/>
        </w:rPr>
        <w:t>создание и оптимизация графики для сети</w:t>
      </w:r>
      <w:r>
        <w:rPr>
          <w:spacing w:val="29"/>
          <w:sz w:val="24"/>
        </w:rPr>
        <w:t xml:space="preserve"> </w:t>
      </w:r>
      <w:r>
        <w:rPr>
          <w:sz w:val="24"/>
        </w:rPr>
        <w:t>Интернет;</w:t>
      </w:r>
    </w:p>
    <w:p w14:paraId="02B054AE" w14:textId="77777777" w:rsidR="00936CA7" w:rsidRDefault="006E7E7B">
      <w:pPr>
        <w:pStyle w:val="a4"/>
        <w:numPr>
          <w:ilvl w:val="0"/>
          <w:numId w:val="9"/>
        </w:numPr>
        <w:tabs>
          <w:tab w:val="left" w:pos="1076"/>
        </w:tabs>
        <w:spacing w:before="136"/>
        <w:ind w:left="1075" w:hanging="265"/>
        <w:rPr>
          <w:sz w:val="24"/>
        </w:rPr>
      </w:pPr>
      <w:r>
        <w:rPr>
          <w:sz w:val="24"/>
        </w:rPr>
        <w:t>создание дизайна по предоставляемым инструкциям и</w:t>
      </w:r>
      <w:r>
        <w:rPr>
          <w:spacing w:val="57"/>
          <w:sz w:val="24"/>
        </w:rPr>
        <w:t xml:space="preserve"> </w:t>
      </w:r>
      <w:r>
        <w:rPr>
          <w:sz w:val="24"/>
        </w:rPr>
        <w:t>спецификациям;</w:t>
      </w:r>
    </w:p>
    <w:p w14:paraId="41AD3688" w14:textId="77777777" w:rsidR="00936CA7" w:rsidRDefault="00936CA7">
      <w:pPr>
        <w:rPr>
          <w:sz w:val="24"/>
        </w:rPr>
        <w:sectPr w:rsidR="00936CA7">
          <w:type w:val="continuous"/>
          <w:pgSz w:w="11910" w:h="16840"/>
          <w:pgMar w:top="1580" w:right="1300" w:bottom="1160" w:left="1600" w:header="720" w:footer="720" w:gutter="0"/>
          <w:cols w:space="720"/>
        </w:sectPr>
      </w:pPr>
    </w:p>
    <w:p w14:paraId="2D11D667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076"/>
        </w:tabs>
        <w:spacing w:before="68"/>
        <w:ind w:left="1075" w:hanging="265"/>
        <w:jc w:val="both"/>
        <w:rPr>
          <w:sz w:val="24"/>
        </w:rPr>
      </w:pPr>
      <w:r>
        <w:rPr>
          <w:sz w:val="24"/>
        </w:rPr>
        <w:lastRenderedPageBreak/>
        <w:t>правила выбора цвета, работа с типографикой и</w:t>
      </w:r>
      <w:r>
        <w:rPr>
          <w:spacing w:val="41"/>
          <w:sz w:val="24"/>
        </w:rPr>
        <w:t xml:space="preserve"> </w:t>
      </w:r>
      <w:r>
        <w:rPr>
          <w:sz w:val="24"/>
        </w:rPr>
        <w:t>композицией;</w:t>
      </w:r>
    </w:p>
    <w:p w14:paraId="205AF37A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31"/>
        </w:tabs>
        <w:spacing w:before="140" w:line="360" w:lineRule="auto"/>
        <w:ind w:right="113" w:firstLine="708"/>
        <w:jc w:val="both"/>
        <w:rPr>
          <w:sz w:val="24"/>
        </w:rPr>
      </w:pPr>
      <w:r>
        <w:rPr>
          <w:sz w:val="24"/>
        </w:rPr>
        <w:t xml:space="preserve">принципы и методы адаптации графики для использования ее на </w:t>
      </w:r>
      <w:r>
        <w:rPr>
          <w:spacing w:val="4"/>
          <w:sz w:val="24"/>
        </w:rPr>
        <w:t xml:space="preserve">веб- </w:t>
      </w:r>
      <w:r>
        <w:rPr>
          <w:sz w:val="24"/>
        </w:rPr>
        <w:t>сайтах;</w:t>
      </w:r>
    </w:p>
    <w:p w14:paraId="5C3B62CA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076"/>
        </w:tabs>
        <w:spacing w:before="0"/>
        <w:ind w:left="1075" w:hanging="265"/>
        <w:jc w:val="both"/>
        <w:rPr>
          <w:sz w:val="24"/>
        </w:rPr>
      </w:pPr>
      <w:r>
        <w:rPr>
          <w:sz w:val="24"/>
        </w:rPr>
        <w:t>правила поддержания фирменного стиля, бренда и стилевых</w:t>
      </w:r>
      <w:r>
        <w:rPr>
          <w:spacing w:val="10"/>
          <w:sz w:val="24"/>
        </w:rPr>
        <w:t xml:space="preserve"> </w:t>
      </w:r>
      <w:r>
        <w:rPr>
          <w:spacing w:val="2"/>
          <w:sz w:val="24"/>
        </w:rPr>
        <w:t>инструкций;</w:t>
      </w:r>
    </w:p>
    <w:p w14:paraId="6D49C68E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076"/>
        </w:tabs>
        <w:ind w:left="1075" w:hanging="265"/>
        <w:jc w:val="both"/>
        <w:rPr>
          <w:sz w:val="24"/>
        </w:rPr>
      </w:pPr>
      <w:r>
        <w:rPr>
          <w:sz w:val="24"/>
        </w:rPr>
        <w:t>принципы построения эстетичного и креативного</w:t>
      </w:r>
      <w:r>
        <w:rPr>
          <w:spacing w:val="23"/>
          <w:sz w:val="24"/>
        </w:rPr>
        <w:t xml:space="preserve"> </w:t>
      </w:r>
      <w:r>
        <w:rPr>
          <w:spacing w:val="2"/>
          <w:sz w:val="24"/>
        </w:rPr>
        <w:t>дизайна;</w:t>
      </w:r>
    </w:p>
    <w:p w14:paraId="42533A5C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076"/>
        </w:tabs>
        <w:spacing w:before="139"/>
        <w:ind w:left="1075" w:hanging="265"/>
        <w:jc w:val="both"/>
        <w:rPr>
          <w:sz w:val="24"/>
        </w:rPr>
      </w:pPr>
      <w:r>
        <w:rPr>
          <w:sz w:val="24"/>
        </w:rPr>
        <w:t>современные стили и тенденции</w:t>
      </w:r>
      <w:r>
        <w:rPr>
          <w:spacing w:val="16"/>
          <w:sz w:val="24"/>
        </w:rPr>
        <w:t xml:space="preserve"> </w:t>
      </w:r>
      <w:r>
        <w:rPr>
          <w:spacing w:val="2"/>
          <w:sz w:val="24"/>
        </w:rPr>
        <w:t>дизайна;</w:t>
      </w:r>
    </w:p>
    <w:p w14:paraId="0DF2B02B" w14:textId="77777777" w:rsidR="00936CA7" w:rsidRPr="00DF448F" w:rsidRDefault="006E7E7B" w:rsidP="0005044B">
      <w:pPr>
        <w:pStyle w:val="a4"/>
        <w:numPr>
          <w:ilvl w:val="0"/>
          <w:numId w:val="9"/>
        </w:numPr>
        <w:tabs>
          <w:tab w:val="left" w:pos="1070"/>
        </w:tabs>
        <w:ind w:left="1069" w:hanging="259"/>
        <w:jc w:val="both"/>
        <w:rPr>
          <w:sz w:val="24"/>
          <w:lang w:val="en-US"/>
        </w:rPr>
      </w:pPr>
      <w:r w:rsidRPr="00DF448F">
        <w:rPr>
          <w:sz w:val="24"/>
          <w:lang w:val="en-US"/>
        </w:rPr>
        <w:t xml:space="preserve">World Wide Web Consortium (W3C) </w:t>
      </w:r>
      <w:r>
        <w:rPr>
          <w:sz w:val="24"/>
        </w:rPr>
        <w:t>стандарты</w:t>
      </w:r>
      <w:r w:rsidRPr="00DF448F">
        <w:rPr>
          <w:sz w:val="24"/>
          <w:lang w:val="en-US"/>
        </w:rPr>
        <w:t xml:space="preserve"> HTML </w:t>
      </w:r>
      <w:r>
        <w:rPr>
          <w:sz w:val="24"/>
        </w:rPr>
        <w:t>и</w:t>
      </w:r>
      <w:r w:rsidRPr="00DF448F">
        <w:rPr>
          <w:spacing w:val="-2"/>
          <w:sz w:val="24"/>
          <w:lang w:val="en-US"/>
        </w:rPr>
        <w:t xml:space="preserve"> </w:t>
      </w:r>
      <w:r w:rsidRPr="00DF448F">
        <w:rPr>
          <w:sz w:val="24"/>
          <w:lang w:val="en-US"/>
        </w:rPr>
        <w:t>CSS;</w:t>
      </w:r>
    </w:p>
    <w:p w14:paraId="325D25CF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90"/>
        </w:tabs>
        <w:spacing w:before="139"/>
        <w:ind w:left="1189" w:hanging="379"/>
        <w:jc w:val="both"/>
        <w:rPr>
          <w:sz w:val="24"/>
        </w:rPr>
      </w:pPr>
      <w:r>
        <w:rPr>
          <w:sz w:val="24"/>
        </w:rPr>
        <w:t>методы верстки веб-сайтов и их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структура;</w:t>
      </w:r>
    </w:p>
    <w:p w14:paraId="3A8034EA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80"/>
        </w:tabs>
        <w:spacing w:line="360" w:lineRule="auto"/>
        <w:ind w:right="111" w:firstLine="708"/>
        <w:jc w:val="both"/>
        <w:rPr>
          <w:sz w:val="24"/>
        </w:rPr>
      </w:pPr>
      <w:proofErr w:type="spellStart"/>
      <w:r>
        <w:rPr>
          <w:sz w:val="24"/>
        </w:rPr>
        <w:t>Web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accessibility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initiative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(WAI)</w:t>
      </w:r>
      <w:r>
        <w:rPr>
          <w:spacing w:val="-12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1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Интернет- приложений для людей с ограниченными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возможностями;</w:t>
      </w:r>
    </w:p>
    <w:p w14:paraId="637AD01E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90"/>
        </w:tabs>
        <w:spacing w:before="0"/>
        <w:ind w:left="1189" w:hanging="379"/>
        <w:jc w:val="both"/>
        <w:rPr>
          <w:sz w:val="24"/>
        </w:rPr>
      </w:pPr>
      <w:r>
        <w:rPr>
          <w:sz w:val="24"/>
        </w:rPr>
        <w:t>применение CSS правил и селекторов;</w:t>
      </w:r>
    </w:p>
    <w:p w14:paraId="798F0A4D" w14:textId="77777777" w:rsidR="00936CA7" w:rsidRPr="00DF448F" w:rsidRDefault="006E7E7B" w:rsidP="0005044B">
      <w:pPr>
        <w:pStyle w:val="a4"/>
        <w:numPr>
          <w:ilvl w:val="0"/>
          <w:numId w:val="9"/>
        </w:numPr>
        <w:tabs>
          <w:tab w:val="left" w:pos="1190"/>
        </w:tabs>
        <w:spacing w:before="140"/>
        <w:ind w:left="1189" w:hanging="379"/>
        <w:jc w:val="both"/>
        <w:rPr>
          <w:sz w:val="24"/>
          <w:lang w:val="en-US"/>
        </w:rPr>
      </w:pPr>
      <w:r w:rsidRPr="00DF448F">
        <w:rPr>
          <w:sz w:val="24"/>
          <w:lang w:val="en-US"/>
        </w:rPr>
        <w:t xml:space="preserve">Search Engine Optimization (SEO) </w:t>
      </w:r>
      <w:r>
        <w:rPr>
          <w:sz w:val="24"/>
        </w:rPr>
        <w:t>и</w:t>
      </w:r>
      <w:r w:rsidRPr="00DF448F">
        <w:rPr>
          <w:spacing w:val="-1"/>
          <w:sz w:val="24"/>
          <w:lang w:val="en-US"/>
        </w:rPr>
        <w:t xml:space="preserve"> </w:t>
      </w:r>
      <w:r>
        <w:rPr>
          <w:sz w:val="24"/>
        </w:rPr>
        <w:t>интернет</w:t>
      </w:r>
      <w:r w:rsidRPr="00DF448F">
        <w:rPr>
          <w:sz w:val="24"/>
          <w:lang w:val="en-US"/>
        </w:rPr>
        <w:t>-</w:t>
      </w:r>
      <w:r>
        <w:rPr>
          <w:sz w:val="24"/>
        </w:rPr>
        <w:t>маркетинг</w:t>
      </w:r>
      <w:r w:rsidRPr="00DF448F">
        <w:rPr>
          <w:sz w:val="24"/>
          <w:lang w:val="en-US"/>
        </w:rPr>
        <w:t>;</w:t>
      </w:r>
    </w:p>
    <w:p w14:paraId="7F8B3264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82"/>
        </w:tabs>
        <w:ind w:left="1182" w:hanging="372"/>
        <w:jc w:val="both"/>
        <w:rPr>
          <w:sz w:val="24"/>
        </w:rPr>
      </w:pPr>
      <w:r>
        <w:rPr>
          <w:sz w:val="24"/>
        </w:rPr>
        <w:t>принципы,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Фреймворков;</w:t>
      </w:r>
    </w:p>
    <w:p w14:paraId="1A192170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90"/>
        </w:tabs>
        <w:spacing w:before="139"/>
        <w:ind w:left="1189" w:hanging="379"/>
        <w:jc w:val="both"/>
        <w:rPr>
          <w:sz w:val="24"/>
        </w:rPr>
      </w:pPr>
      <w:r>
        <w:rPr>
          <w:sz w:val="24"/>
        </w:rPr>
        <w:t>принципы разработка кода с использованием открытых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библиотек;</w:t>
      </w:r>
    </w:p>
    <w:p w14:paraId="512489F2" w14:textId="6AB56BD3" w:rsidR="00936CA7" w:rsidRDefault="006E7E7B" w:rsidP="0005044B">
      <w:pPr>
        <w:pStyle w:val="a4"/>
        <w:numPr>
          <w:ilvl w:val="0"/>
          <w:numId w:val="9"/>
        </w:numPr>
        <w:tabs>
          <w:tab w:val="left" w:pos="1469"/>
          <w:tab w:val="left" w:pos="1470"/>
          <w:tab w:val="left" w:pos="2844"/>
          <w:tab w:val="left" w:pos="3313"/>
          <w:tab w:val="left" w:pos="4749"/>
          <w:tab w:val="left" w:pos="5740"/>
          <w:tab w:val="left" w:pos="7251"/>
          <w:tab w:val="left" w:pos="8762"/>
        </w:tabs>
        <w:spacing w:line="360" w:lineRule="auto"/>
        <w:ind w:right="113" w:firstLine="708"/>
        <w:jc w:val="both"/>
        <w:rPr>
          <w:sz w:val="24"/>
        </w:rPr>
      </w:pPr>
      <w:r>
        <w:rPr>
          <w:sz w:val="24"/>
        </w:rPr>
        <w:t>синтаксис</w:t>
      </w:r>
      <w:r>
        <w:rPr>
          <w:sz w:val="24"/>
        </w:rPr>
        <w:tab/>
        <w:t>и</w:t>
      </w:r>
      <w:r>
        <w:rPr>
          <w:sz w:val="24"/>
        </w:rPr>
        <w:tab/>
      </w:r>
      <w:proofErr w:type="spellStart"/>
      <w:r>
        <w:rPr>
          <w:sz w:val="24"/>
        </w:rPr>
        <w:t>симантику</w:t>
      </w:r>
      <w:proofErr w:type="spellEnd"/>
      <w:r>
        <w:rPr>
          <w:sz w:val="24"/>
        </w:rPr>
        <w:tab/>
        <w:t>языка,</w:t>
      </w:r>
      <w:r>
        <w:rPr>
          <w:sz w:val="24"/>
        </w:rPr>
        <w:tab/>
        <w:t>построение</w:t>
      </w:r>
      <w:r>
        <w:rPr>
          <w:sz w:val="24"/>
        </w:rPr>
        <w:tab/>
        <w:t>грамотного</w:t>
      </w:r>
      <w:r>
        <w:rPr>
          <w:sz w:val="24"/>
        </w:rPr>
        <w:tab/>
      </w:r>
      <w:r w:rsidR="0005044B">
        <w:rPr>
          <w:sz w:val="24"/>
        </w:rPr>
        <w:br/>
      </w:r>
      <w:r>
        <w:rPr>
          <w:spacing w:val="-18"/>
          <w:sz w:val="24"/>
        </w:rPr>
        <w:t xml:space="preserve">и </w:t>
      </w:r>
      <w:r>
        <w:rPr>
          <w:sz w:val="24"/>
        </w:rPr>
        <w:t>структурированного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кода;</w:t>
      </w:r>
    </w:p>
    <w:p w14:paraId="01CCF4F7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90"/>
        </w:tabs>
        <w:spacing w:before="0"/>
        <w:ind w:left="1189" w:hanging="379"/>
        <w:jc w:val="both"/>
        <w:rPr>
          <w:sz w:val="24"/>
        </w:rPr>
      </w:pPr>
      <w:r>
        <w:rPr>
          <w:sz w:val="24"/>
        </w:rPr>
        <w:t>взаимодействовать с объектной моделью документа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(DOM);</w:t>
      </w:r>
    </w:p>
    <w:p w14:paraId="2EDE585C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90"/>
        </w:tabs>
        <w:spacing w:before="139"/>
        <w:ind w:left="1189" w:hanging="379"/>
        <w:jc w:val="both"/>
        <w:rPr>
          <w:sz w:val="24"/>
        </w:rPr>
      </w:pPr>
      <w:r>
        <w:rPr>
          <w:sz w:val="24"/>
        </w:rPr>
        <w:t>синтаксис языка программирования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JavaScript</w:t>
      </w:r>
      <w:proofErr w:type="spellEnd"/>
      <w:r>
        <w:rPr>
          <w:sz w:val="24"/>
        </w:rPr>
        <w:t>;</w:t>
      </w:r>
    </w:p>
    <w:p w14:paraId="22F096D8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290"/>
        </w:tabs>
        <w:spacing w:line="360" w:lineRule="auto"/>
        <w:ind w:right="111" w:firstLine="708"/>
        <w:jc w:val="both"/>
        <w:rPr>
          <w:sz w:val="24"/>
        </w:rPr>
      </w:pPr>
      <w:r>
        <w:rPr>
          <w:sz w:val="24"/>
        </w:rPr>
        <w:t xml:space="preserve">разработка PHP, 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>, Node.js кода на процедурном и объектно- ориентированном уровнях;</w:t>
      </w:r>
    </w:p>
    <w:p w14:paraId="02D7A9A6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250"/>
        </w:tabs>
        <w:spacing w:before="0"/>
        <w:ind w:left="1249" w:hanging="379"/>
        <w:jc w:val="both"/>
        <w:rPr>
          <w:sz w:val="24"/>
        </w:rPr>
      </w:pPr>
      <w:r>
        <w:rPr>
          <w:sz w:val="24"/>
        </w:rPr>
        <w:t>использование открытых библиотек и Фреймворков;</w:t>
      </w:r>
    </w:p>
    <w:p w14:paraId="2693FC3B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261"/>
        </w:tabs>
        <w:spacing w:before="140" w:line="360" w:lineRule="auto"/>
        <w:ind w:right="119" w:firstLine="768"/>
        <w:jc w:val="both"/>
        <w:rPr>
          <w:sz w:val="24"/>
        </w:rPr>
      </w:pPr>
      <w:r>
        <w:rPr>
          <w:sz w:val="24"/>
        </w:rPr>
        <w:t>модели организации и хранении данных и реализацию их с применением SQL подобных баз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данных;</w:t>
      </w:r>
    </w:p>
    <w:p w14:paraId="16401C62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190"/>
        </w:tabs>
        <w:spacing w:before="0"/>
        <w:ind w:left="1189" w:hanging="379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программирования;</w:t>
      </w:r>
    </w:p>
    <w:p w14:paraId="348DA7E1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233"/>
        </w:tabs>
        <w:spacing w:line="360" w:lineRule="auto"/>
        <w:ind w:right="115" w:firstLine="708"/>
        <w:jc w:val="both"/>
        <w:rPr>
          <w:sz w:val="24"/>
        </w:rPr>
      </w:pPr>
      <w:r>
        <w:rPr>
          <w:sz w:val="24"/>
        </w:rPr>
        <w:t>разработка программного кода в соответствии с паттернами (например, MVC (</w:t>
      </w:r>
      <w:proofErr w:type="spellStart"/>
      <w:r>
        <w:rPr>
          <w:sz w:val="24"/>
        </w:rPr>
        <w:t>Model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View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Controller</w:t>
      </w:r>
      <w:proofErr w:type="spellEnd"/>
      <w:r>
        <w:rPr>
          <w:sz w:val="24"/>
        </w:rPr>
        <w:t>);</w:t>
      </w:r>
    </w:p>
    <w:p w14:paraId="396E3922" w14:textId="77777777" w:rsidR="00936CA7" w:rsidRDefault="006E7E7B" w:rsidP="0005044B">
      <w:pPr>
        <w:pStyle w:val="a4"/>
        <w:numPr>
          <w:ilvl w:val="0"/>
          <w:numId w:val="9"/>
        </w:numPr>
        <w:tabs>
          <w:tab w:val="left" w:pos="1285"/>
        </w:tabs>
        <w:spacing w:before="0" w:line="360" w:lineRule="auto"/>
        <w:ind w:right="111" w:firstLine="708"/>
        <w:jc w:val="both"/>
        <w:rPr>
          <w:sz w:val="24"/>
        </w:rPr>
      </w:pPr>
      <w:r>
        <w:rPr>
          <w:sz w:val="24"/>
        </w:rPr>
        <w:t xml:space="preserve">разработка веб-сервисов с применением PHP, 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>, Node.js, XML (</w:t>
      </w:r>
      <w:proofErr w:type="spellStart"/>
      <w:r>
        <w:rPr>
          <w:sz w:val="24"/>
        </w:rPr>
        <w:t>Extensible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Markup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Language</w:t>
      </w:r>
      <w:proofErr w:type="spellEnd"/>
      <w:r>
        <w:rPr>
          <w:sz w:val="24"/>
        </w:rPr>
        <w:t>) и</w:t>
      </w:r>
      <w:r>
        <w:rPr>
          <w:spacing w:val="-2"/>
          <w:sz w:val="24"/>
        </w:rPr>
        <w:t xml:space="preserve"> </w:t>
      </w:r>
      <w:r>
        <w:rPr>
          <w:sz w:val="24"/>
        </w:rPr>
        <w:t>JSON.</w:t>
      </w:r>
    </w:p>
    <w:p w14:paraId="54929163" w14:textId="77777777" w:rsidR="00936CA7" w:rsidRDefault="00936CA7" w:rsidP="0005044B">
      <w:pPr>
        <w:pStyle w:val="a3"/>
        <w:spacing w:before="6"/>
        <w:ind w:left="0"/>
        <w:jc w:val="both"/>
        <w:rPr>
          <w:sz w:val="36"/>
        </w:rPr>
      </w:pPr>
    </w:p>
    <w:p w14:paraId="15E05A1C" w14:textId="77777777" w:rsidR="00936CA7" w:rsidRDefault="006E7E7B" w:rsidP="0005044B">
      <w:pPr>
        <w:pStyle w:val="2"/>
        <w:jc w:val="both"/>
      </w:pPr>
      <w:r>
        <w:t>Практическая часть конкурса</w:t>
      </w:r>
    </w:p>
    <w:p w14:paraId="5AEDA12A" w14:textId="77777777" w:rsidR="00936CA7" w:rsidRDefault="006E7E7B" w:rsidP="0005044B">
      <w:pPr>
        <w:pStyle w:val="a3"/>
        <w:tabs>
          <w:tab w:val="left" w:pos="2487"/>
          <w:tab w:val="left" w:pos="3280"/>
          <w:tab w:val="left" w:pos="4463"/>
          <w:tab w:val="left" w:pos="5903"/>
          <w:tab w:val="left" w:pos="6248"/>
          <w:tab w:val="left" w:pos="7139"/>
          <w:tab w:val="left" w:pos="8119"/>
        </w:tabs>
        <w:spacing w:before="132" w:line="360" w:lineRule="auto"/>
        <w:ind w:right="114" w:firstLine="707"/>
        <w:jc w:val="both"/>
      </w:pPr>
      <w:r>
        <w:t>Практическая</w:t>
      </w:r>
      <w:r>
        <w:tab/>
        <w:t>часть</w:t>
      </w:r>
      <w:r>
        <w:tab/>
        <w:t>конкурса</w:t>
      </w:r>
      <w:r>
        <w:tab/>
        <w:t>проводится</w:t>
      </w:r>
      <w:r>
        <w:tab/>
        <w:t>с</w:t>
      </w:r>
      <w:r>
        <w:tab/>
        <w:t>целью</w:t>
      </w:r>
      <w:r>
        <w:tab/>
        <w:t>оценки</w:t>
      </w:r>
      <w:r>
        <w:tab/>
      </w:r>
      <w:r>
        <w:rPr>
          <w:spacing w:val="-3"/>
        </w:rPr>
        <w:t xml:space="preserve">умений </w:t>
      </w:r>
      <w:r>
        <w:t>конкурсантов выполнять работы соответствующие их</w:t>
      </w:r>
      <w:r>
        <w:rPr>
          <w:spacing w:val="24"/>
        </w:rPr>
        <w:t xml:space="preserve"> </w:t>
      </w:r>
      <w:r>
        <w:rPr>
          <w:spacing w:val="2"/>
        </w:rPr>
        <w:t>профессии:</w:t>
      </w:r>
    </w:p>
    <w:p w14:paraId="694C9C8D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54"/>
        </w:tabs>
        <w:spacing w:before="0"/>
        <w:ind w:left="954" w:hanging="144"/>
        <w:jc w:val="both"/>
        <w:rPr>
          <w:sz w:val="24"/>
        </w:rPr>
      </w:pPr>
      <w:r>
        <w:rPr>
          <w:sz w:val="24"/>
        </w:rPr>
        <w:t>создавать, использовать и оптимизировать изображения для</w:t>
      </w:r>
      <w:r>
        <w:rPr>
          <w:spacing w:val="50"/>
          <w:sz w:val="24"/>
        </w:rPr>
        <w:t xml:space="preserve"> </w:t>
      </w:r>
      <w:r>
        <w:rPr>
          <w:spacing w:val="2"/>
          <w:sz w:val="24"/>
        </w:rPr>
        <w:t>веб-сайтов;</w:t>
      </w:r>
    </w:p>
    <w:p w14:paraId="3B1EB453" w14:textId="4CF662E1" w:rsidR="00936CA7" w:rsidRDefault="006E7E7B" w:rsidP="0005044B">
      <w:pPr>
        <w:pStyle w:val="a4"/>
        <w:numPr>
          <w:ilvl w:val="0"/>
          <w:numId w:val="10"/>
        </w:numPr>
        <w:tabs>
          <w:tab w:val="left" w:pos="966"/>
        </w:tabs>
        <w:spacing w:before="140" w:line="360" w:lineRule="auto"/>
        <w:ind w:right="127" w:firstLine="708"/>
        <w:jc w:val="both"/>
        <w:rPr>
          <w:sz w:val="24"/>
        </w:rPr>
      </w:pPr>
      <w:r>
        <w:rPr>
          <w:sz w:val="24"/>
        </w:rPr>
        <w:t xml:space="preserve">выбирать дизайнерское решение, которое будет наиболее подходящим </w:t>
      </w:r>
      <w:r w:rsidR="0005044B">
        <w:rPr>
          <w:sz w:val="24"/>
        </w:rPr>
        <w:br/>
      </w:r>
      <w:r>
        <w:rPr>
          <w:sz w:val="24"/>
        </w:rPr>
        <w:t>для целевого</w:t>
      </w:r>
      <w:r>
        <w:rPr>
          <w:spacing w:val="4"/>
          <w:sz w:val="24"/>
        </w:rPr>
        <w:t xml:space="preserve"> </w:t>
      </w:r>
      <w:r>
        <w:rPr>
          <w:sz w:val="24"/>
        </w:rPr>
        <w:t>рынка;</w:t>
      </w:r>
    </w:p>
    <w:p w14:paraId="23F8AB98" w14:textId="77777777" w:rsidR="00936CA7" w:rsidRDefault="00936CA7" w:rsidP="0005044B">
      <w:pPr>
        <w:spacing w:line="360" w:lineRule="auto"/>
        <w:jc w:val="both"/>
        <w:rPr>
          <w:sz w:val="24"/>
        </w:rPr>
        <w:sectPr w:rsidR="00936CA7">
          <w:pgSz w:w="11910" w:h="16840"/>
          <w:pgMar w:top="1040" w:right="1300" w:bottom="1160" w:left="1600" w:header="0" w:footer="962" w:gutter="0"/>
          <w:cols w:space="720"/>
        </w:sectPr>
      </w:pPr>
    </w:p>
    <w:p w14:paraId="15DBBF16" w14:textId="233C3ACA" w:rsidR="00936CA7" w:rsidRDefault="006E7E7B" w:rsidP="0005044B">
      <w:pPr>
        <w:pStyle w:val="a4"/>
        <w:numPr>
          <w:ilvl w:val="0"/>
          <w:numId w:val="10"/>
        </w:numPr>
        <w:tabs>
          <w:tab w:val="left" w:pos="964"/>
        </w:tabs>
        <w:spacing w:before="68" w:line="360" w:lineRule="auto"/>
        <w:ind w:right="127" w:firstLine="708"/>
        <w:jc w:val="both"/>
        <w:rPr>
          <w:sz w:val="24"/>
        </w:rPr>
      </w:pPr>
      <w:r>
        <w:rPr>
          <w:sz w:val="24"/>
        </w:rPr>
        <w:lastRenderedPageBreak/>
        <w:t xml:space="preserve">принимать во внимание влияние каждого элемента, который добавляется </w:t>
      </w:r>
      <w:r w:rsidR="0005044B">
        <w:rPr>
          <w:sz w:val="24"/>
        </w:rPr>
        <w:br/>
      </w:r>
      <w:r>
        <w:rPr>
          <w:sz w:val="24"/>
        </w:rPr>
        <w:t>в проект во время разработки</w:t>
      </w:r>
      <w:r>
        <w:rPr>
          <w:spacing w:val="19"/>
          <w:sz w:val="24"/>
        </w:rPr>
        <w:t xml:space="preserve"> </w:t>
      </w:r>
      <w:r>
        <w:rPr>
          <w:sz w:val="24"/>
        </w:rPr>
        <w:t>дизайна;</w:t>
      </w:r>
    </w:p>
    <w:p w14:paraId="2A3E72CE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57"/>
        </w:tabs>
        <w:spacing w:before="1"/>
        <w:ind w:left="956" w:hanging="146"/>
        <w:jc w:val="both"/>
        <w:rPr>
          <w:sz w:val="24"/>
        </w:rPr>
      </w:pPr>
      <w:r>
        <w:rPr>
          <w:sz w:val="24"/>
        </w:rPr>
        <w:t>учитывать существующие правила корпоративного</w:t>
      </w:r>
      <w:r>
        <w:rPr>
          <w:spacing w:val="19"/>
          <w:sz w:val="24"/>
        </w:rPr>
        <w:t xml:space="preserve"> </w:t>
      </w:r>
      <w:r>
        <w:rPr>
          <w:sz w:val="24"/>
        </w:rPr>
        <w:t>стиля;</w:t>
      </w:r>
    </w:p>
    <w:p w14:paraId="38C70B13" w14:textId="58A8242F" w:rsidR="00936CA7" w:rsidRDefault="006E7E7B" w:rsidP="0005044B">
      <w:pPr>
        <w:pStyle w:val="a4"/>
        <w:numPr>
          <w:ilvl w:val="0"/>
          <w:numId w:val="10"/>
        </w:numPr>
        <w:tabs>
          <w:tab w:val="left" w:pos="954"/>
        </w:tabs>
        <w:spacing w:before="139" w:line="360" w:lineRule="auto"/>
        <w:ind w:right="126" w:firstLine="708"/>
        <w:jc w:val="both"/>
        <w:rPr>
          <w:sz w:val="24"/>
        </w:rPr>
      </w:pPr>
      <w:r>
        <w:rPr>
          <w:sz w:val="24"/>
        </w:rPr>
        <w:t xml:space="preserve">создавать «отзывчивый» дизайн, который будет отображаться корректно </w:t>
      </w:r>
      <w:r w:rsidR="0005044B">
        <w:rPr>
          <w:sz w:val="24"/>
        </w:rPr>
        <w:br/>
      </w:r>
      <w:r>
        <w:rPr>
          <w:sz w:val="24"/>
        </w:rPr>
        <w:t>на различных устройствах и при разных</w:t>
      </w:r>
      <w:r>
        <w:rPr>
          <w:spacing w:val="33"/>
          <w:sz w:val="24"/>
        </w:rPr>
        <w:t xml:space="preserve"> </w:t>
      </w:r>
      <w:r>
        <w:rPr>
          <w:sz w:val="24"/>
        </w:rPr>
        <w:t>разрешениях;</w:t>
      </w:r>
    </w:p>
    <w:p w14:paraId="4700A142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1007"/>
        </w:tabs>
        <w:spacing w:before="0" w:line="360" w:lineRule="auto"/>
        <w:ind w:right="126" w:firstLine="708"/>
        <w:jc w:val="both"/>
        <w:rPr>
          <w:sz w:val="24"/>
        </w:rPr>
      </w:pPr>
      <w:r>
        <w:rPr>
          <w:sz w:val="24"/>
        </w:rPr>
        <w:t xml:space="preserve">создавать </w:t>
      </w:r>
      <w:proofErr w:type="spellStart"/>
      <w:r>
        <w:rPr>
          <w:sz w:val="24"/>
        </w:rPr>
        <w:t>html</w:t>
      </w:r>
      <w:proofErr w:type="spellEnd"/>
      <w:r>
        <w:rPr>
          <w:sz w:val="24"/>
        </w:rPr>
        <w:t>-страницы сайта на основе предоставленных графических макетов их</w:t>
      </w:r>
      <w:r>
        <w:rPr>
          <w:spacing w:val="7"/>
          <w:sz w:val="24"/>
        </w:rPr>
        <w:t xml:space="preserve"> </w:t>
      </w:r>
      <w:r>
        <w:rPr>
          <w:sz w:val="24"/>
        </w:rPr>
        <w:t>дизайна;</w:t>
      </w:r>
    </w:p>
    <w:p w14:paraId="7E373425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95"/>
        </w:tabs>
        <w:spacing w:before="0" w:line="360" w:lineRule="auto"/>
        <w:ind w:right="128" w:firstLine="708"/>
        <w:jc w:val="both"/>
        <w:rPr>
          <w:sz w:val="24"/>
        </w:rPr>
      </w:pPr>
      <w:r>
        <w:rPr>
          <w:sz w:val="24"/>
        </w:rPr>
        <w:t>корректно использовать CSS для обеспечения единого дизайна в разных браузерах;</w:t>
      </w:r>
    </w:p>
    <w:p w14:paraId="26D8611C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1107"/>
          <w:tab w:val="left" w:pos="1108"/>
          <w:tab w:val="left" w:pos="2326"/>
          <w:tab w:val="left" w:pos="3765"/>
          <w:tab w:val="left" w:pos="5476"/>
          <w:tab w:val="left" w:pos="6554"/>
          <w:tab w:val="left" w:pos="7778"/>
        </w:tabs>
        <w:spacing w:before="0" w:line="360" w:lineRule="auto"/>
        <w:ind w:right="113" w:firstLine="708"/>
        <w:jc w:val="both"/>
        <w:rPr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адаптивные</w:t>
      </w:r>
      <w:r>
        <w:rPr>
          <w:sz w:val="24"/>
        </w:rPr>
        <w:tab/>
        <w:t>веб-страницы,</w:t>
      </w:r>
      <w:r>
        <w:rPr>
          <w:sz w:val="24"/>
        </w:rPr>
        <w:tab/>
        <w:t>которые</w:t>
      </w:r>
      <w:r>
        <w:rPr>
          <w:sz w:val="24"/>
        </w:rPr>
        <w:tab/>
        <w:t>способны</w:t>
      </w:r>
      <w:r>
        <w:rPr>
          <w:sz w:val="24"/>
        </w:rPr>
        <w:tab/>
        <w:t>оставаться функциональными на различных устройствах при разных</w:t>
      </w:r>
      <w:r>
        <w:rPr>
          <w:spacing w:val="42"/>
          <w:sz w:val="24"/>
        </w:rPr>
        <w:t xml:space="preserve"> </w:t>
      </w:r>
      <w:r>
        <w:rPr>
          <w:sz w:val="24"/>
        </w:rPr>
        <w:t>разрешениях;</w:t>
      </w:r>
    </w:p>
    <w:p w14:paraId="561237C7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42"/>
        </w:tabs>
        <w:spacing w:before="1" w:line="360" w:lineRule="auto"/>
        <w:ind w:right="123" w:firstLine="708"/>
        <w:jc w:val="both"/>
        <w:rPr>
          <w:sz w:val="24"/>
        </w:rPr>
      </w:pPr>
      <w:r>
        <w:rPr>
          <w:sz w:val="24"/>
        </w:rPr>
        <w:t xml:space="preserve">создавать </w:t>
      </w:r>
      <w:r w:rsidR="00991A7A">
        <w:rPr>
          <w:sz w:val="24"/>
        </w:rPr>
        <w:t>веб-сайты,</w:t>
      </w:r>
      <w:r>
        <w:rPr>
          <w:sz w:val="24"/>
        </w:rPr>
        <w:t xml:space="preserve"> полностью соответствующие текущим стандартам W3C (</w:t>
      </w:r>
      <w:hyperlink r:id="rId10">
        <w:r>
          <w:rPr>
            <w:color w:val="0000FF"/>
            <w:sz w:val="24"/>
            <w:u w:val="single" w:color="0000FF"/>
          </w:rPr>
          <w:t>http://www.w3.org</w:t>
        </w:r>
      </w:hyperlink>
      <w:r>
        <w:rPr>
          <w:sz w:val="24"/>
        </w:rPr>
        <w:t>);</w:t>
      </w:r>
    </w:p>
    <w:p w14:paraId="13F2A782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54"/>
        </w:tabs>
        <w:spacing w:before="0"/>
        <w:ind w:left="954" w:hanging="144"/>
        <w:jc w:val="both"/>
        <w:rPr>
          <w:sz w:val="24"/>
        </w:rPr>
      </w:pPr>
      <w:r>
        <w:rPr>
          <w:sz w:val="24"/>
        </w:rPr>
        <w:t xml:space="preserve">создавать и модифицировать сайты с учетом </w:t>
      </w:r>
      <w:proofErr w:type="spellStart"/>
      <w:r>
        <w:rPr>
          <w:sz w:val="24"/>
        </w:rPr>
        <w:t>Search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3"/>
          <w:sz w:val="24"/>
        </w:rPr>
        <w:t>Engine</w:t>
      </w:r>
      <w:proofErr w:type="spellEnd"/>
      <w:r>
        <w:rPr>
          <w:spacing w:val="62"/>
          <w:sz w:val="24"/>
        </w:rPr>
        <w:t xml:space="preserve"> </w:t>
      </w:r>
      <w:proofErr w:type="spellStart"/>
      <w:r>
        <w:rPr>
          <w:sz w:val="24"/>
        </w:rPr>
        <w:t>Optimization</w:t>
      </w:r>
      <w:proofErr w:type="spellEnd"/>
      <w:r>
        <w:rPr>
          <w:sz w:val="24"/>
        </w:rPr>
        <w:t>;</w:t>
      </w:r>
    </w:p>
    <w:p w14:paraId="5F10F460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1084"/>
          <w:tab w:val="left" w:pos="7488"/>
        </w:tabs>
        <w:spacing w:line="360" w:lineRule="auto"/>
        <w:ind w:right="112" w:firstLine="708"/>
        <w:jc w:val="both"/>
        <w:rPr>
          <w:sz w:val="24"/>
        </w:rPr>
      </w:pPr>
      <w:r>
        <w:rPr>
          <w:sz w:val="24"/>
        </w:rPr>
        <w:t xml:space="preserve">разрабатывать    анимацию  </w:t>
      </w:r>
      <w:r w:rsidR="00991A7A">
        <w:rPr>
          <w:sz w:val="24"/>
        </w:rPr>
        <w:t xml:space="preserve">для </w:t>
      </w:r>
      <w:r w:rsidR="00991A7A">
        <w:rPr>
          <w:spacing w:val="15"/>
          <w:sz w:val="24"/>
        </w:rPr>
        <w:t>повышения</w:t>
      </w:r>
      <w:r>
        <w:rPr>
          <w:sz w:val="24"/>
        </w:rPr>
        <w:t xml:space="preserve">  </w:t>
      </w:r>
      <w:r>
        <w:rPr>
          <w:spacing w:val="25"/>
          <w:sz w:val="24"/>
        </w:rPr>
        <w:t xml:space="preserve"> </w:t>
      </w:r>
      <w:r>
        <w:rPr>
          <w:sz w:val="24"/>
        </w:rPr>
        <w:t>доступности</w:t>
      </w:r>
      <w:r>
        <w:rPr>
          <w:sz w:val="24"/>
        </w:rPr>
        <w:tab/>
        <w:t xml:space="preserve">сайта и </w:t>
      </w:r>
      <w:r>
        <w:rPr>
          <w:spacing w:val="-6"/>
          <w:sz w:val="24"/>
        </w:rPr>
        <w:t xml:space="preserve">его </w:t>
      </w:r>
      <w:r>
        <w:rPr>
          <w:sz w:val="24"/>
        </w:rPr>
        <w:t>визуальной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привлекательности;</w:t>
      </w:r>
    </w:p>
    <w:p w14:paraId="287BF206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1205"/>
          <w:tab w:val="left" w:pos="1206"/>
          <w:tab w:val="left" w:pos="2521"/>
          <w:tab w:val="left" w:pos="2967"/>
          <w:tab w:val="left" w:pos="5042"/>
          <w:tab w:val="left" w:pos="6374"/>
          <w:tab w:val="left" w:pos="7052"/>
          <w:tab w:val="left" w:pos="7726"/>
        </w:tabs>
        <w:spacing w:before="0" w:line="360" w:lineRule="auto"/>
        <w:ind w:right="127" w:firstLine="708"/>
        <w:jc w:val="both"/>
        <w:rPr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и</w:t>
      </w:r>
      <w:r>
        <w:rPr>
          <w:sz w:val="24"/>
        </w:rPr>
        <w:tab/>
        <w:t>модифицировать</w:t>
      </w:r>
      <w:r>
        <w:rPr>
          <w:sz w:val="24"/>
        </w:rPr>
        <w:tab/>
      </w:r>
      <w:proofErr w:type="spellStart"/>
      <w:r>
        <w:rPr>
          <w:sz w:val="24"/>
        </w:rPr>
        <w:t>JavaScript</w:t>
      </w:r>
      <w:proofErr w:type="spellEnd"/>
      <w:r>
        <w:rPr>
          <w:sz w:val="24"/>
        </w:rPr>
        <w:tab/>
        <w:t>код</w:t>
      </w:r>
      <w:r>
        <w:rPr>
          <w:sz w:val="24"/>
        </w:rPr>
        <w:tab/>
        <w:t>для</w:t>
      </w:r>
      <w:r>
        <w:rPr>
          <w:sz w:val="24"/>
        </w:rPr>
        <w:tab/>
        <w:t>улучшения функциональности и интерактивности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сайта;</w:t>
      </w:r>
    </w:p>
    <w:p w14:paraId="0103534A" w14:textId="77777777" w:rsidR="0005044B" w:rsidRDefault="006E7E7B" w:rsidP="0005044B">
      <w:pPr>
        <w:pStyle w:val="a4"/>
        <w:numPr>
          <w:ilvl w:val="0"/>
          <w:numId w:val="10"/>
        </w:numPr>
        <w:tabs>
          <w:tab w:val="left" w:pos="954"/>
        </w:tabs>
        <w:spacing w:before="0"/>
        <w:ind w:left="954" w:hanging="144"/>
        <w:jc w:val="both"/>
        <w:rPr>
          <w:sz w:val="24"/>
        </w:rPr>
      </w:pPr>
      <w:r>
        <w:rPr>
          <w:sz w:val="24"/>
        </w:rPr>
        <w:t>применять открытые</w:t>
      </w:r>
      <w:r>
        <w:rPr>
          <w:spacing w:val="8"/>
          <w:sz w:val="24"/>
        </w:rPr>
        <w:t xml:space="preserve"> </w:t>
      </w:r>
      <w:r>
        <w:rPr>
          <w:sz w:val="24"/>
        </w:rPr>
        <w:t>библиотеки;</w:t>
      </w:r>
    </w:p>
    <w:p w14:paraId="5111A44D" w14:textId="79C47682" w:rsidR="00936CA7" w:rsidRPr="0005044B" w:rsidRDefault="006E7E7B" w:rsidP="0005044B">
      <w:pPr>
        <w:pStyle w:val="a4"/>
        <w:numPr>
          <w:ilvl w:val="0"/>
          <w:numId w:val="10"/>
        </w:numPr>
        <w:tabs>
          <w:tab w:val="left" w:pos="954"/>
        </w:tabs>
        <w:spacing w:before="0"/>
        <w:ind w:left="954" w:hanging="144"/>
        <w:jc w:val="both"/>
        <w:rPr>
          <w:sz w:val="24"/>
        </w:rPr>
      </w:pPr>
      <w:r w:rsidRPr="0005044B">
        <w:rPr>
          <w:sz w:val="24"/>
        </w:rPr>
        <w:t>разрабатывать</w:t>
      </w:r>
      <w:r w:rsidRPr="0005044B">
        <w:rPr>
          <w:sz w:val="24"/>
        </w:rPr>
        <w:tab/>
        <w:t>полноценные</w:t>
      </w:r>
      <w:r w:rsidRPr="0005044B">
        <w:rPr>
          <w:sz w:val="24"/>
        </w:rPr>
        <w:tab/>
        <w:t>веб</w:t>
      </w:r>
      <w:r w:rsidRPr="0005044B">
        <w:rPr>
          <w:sz w:val="24"/>
        </w:rPr>
        <w:tab/>
        <w:t>приложения</w:t>
      </w:r>
      <w:r w:rsidRPr="0005044B">
        <w:rPr>
          <w:sz w:val="24"/>
        </w:rPr>
        <w:tab/>
        <w:t>для</w:t>
      </w:r>
      <w:r w:rsidRPr="0005044B">
        <w:rPr>
          <w:sz w:val="24"/>
        </w:rPr>
        <w:tab/>
        <w:t>возможности использования их в различных областях</w:t>
      </w:r>
      <w:r w:rsidRPr="0005044B">
        <w:rPr>
          <w:spacing w:val="24"/>
          <w:sz w:val="24"/>
        </w:rPr>
        <w:t xml:space="preserve"> </w:t>
      </w:r>
      <w:r w:rsidRPr="0005044B">
        <w:rPr>
          <w:spacing w:val="2"/>
          <w:sz w:val="24"/>
        </w:rPr>
        <w:t>деятельности;</w:t>
      </w:r>
    </w:p>
    <w:p w14:paraId="2CD8F604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54"/>
        </w:tabs>
        <w:spacing w:before="1"/>
        <w:ind w:left="954" w:hanging="144"/>
        <w:jc w:val="both"/>
        <w:rPr>
          <w:sz w:val="24"/>
        </w:rPr>
      </w:pPr>
      <w:r>
        <w:rPr>
          <w:sz w:val="24"/>
        </w:rPr>
        <w:t>создавать библиотеки и модули для выполнения повторяющихся</w:t>
      </w:r>
      <w:r>
        <w:rPr>
          <w:spacing w:val="53"/>
          <w:sz w:val="24"/>
        </w:rPr>
        <w:t xml:space="preserve"> </w:t>
      </w:r>
      <w:r>
        <w:rPr>
          <w:sz w:val="24"/>
        </w:rPr>
        <w:t>задач;</w:t>
      </w:r>
    </w:p>
    <w:p w14:paraId="1A62BB57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64"/>
        </w:tabs>
        <w:spacing w:line="360" w:lineRule="auto"/>
        <w:ind w:right="120" w:firstLine="708"/>
        <w:jc w:val="both"/>
        <w:rPr>
          <w:sz w:val="24"/>
        </w:rPr>
      </w:pPr>
      <w:r>
        <w:rPr>
          <w:sz w:val="24"/>
        </w:rPr>
        <w:t>создавать SQL (</w:t>
      </w:r>
      <w:proofErr w:type="spellStart"/>
      <w:r>
        <w:rPr>
          <w:sz w:val="24"/>
        </w:rPr>
        <w:t>Structured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Query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2"/>
          <w:sz w:val="24"/>
        </w:rPr>
        <w:t>Language</w:t>
      </w:r>
      <w:proofErr w:type="spellEnd"/>
      <w:r>
        <w:rPr>
          <w:spacing w:val="2"/>
          <w:sz w:val="24"/>
        </w:rPr>
        <w:t xml:space="preserve">) </w:t>
      </w:r>
      <w:r>
        <w:rPr>
          <w:sz w:val="24"/>
        </w:rPr>
        <w:t xml:space="preserve">запросы, используя корректный синтаксис (классический и PDO (PHP </w:t>
      </w:r>
      <w:proofErr w:type="spellStart"/>
      <w:r>
        <w:rPr>
          <w:sz w:val="24"/>
        </w:rPr>
        <w:t>Data</w:t>
      </w:r>
      <w:proofErr w:type="spellEnd"/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Object</w:t>
      </w:r>
      <w:proofErr w:type="spellEnd"/>
      <w:r>
        <w:rPr>
          <w:sz w:val="24"/>
        </w:rPr>
        <w:t>));</w:t>
      </w:r>
    </w:p>
    <w:p w14:paraId="58B9C1CF" w14:textId="369AAF8D" w:rsidR="00936CA7" w:rsidRDefault="006E7E7B" w:rsidP="0005044B">
      <w:pPr>
        <w:pStyle w:val="a4"/>
        <w:numPr>
          <w:ilvl w:val="0"/>
          <w:numId w:val="10"/>
        </w:numPr>
        <w:tabs>
          <w:tab w:val="left" w:pos="1046"/>
        </w:tabs>
        <w:spacing w:before="0" w:line="360" w:lineRule="auto"/>
        <w:ind w:right="118" w:firstLine="708"/>
        <w:jc w:val="both"/>
        <w:rPr>
          <w:sz w:val="24"/>
        </w:rPr>
      </w:pPr>
      <w:r>
        <w:rPr>
          <w:sz w:val="24"/>
        </w:rPr>
        <w:t xml:space="preserve">обеспечивать безопасность (устойчивость </w:t>
      </w:r>
      <w:r>
        <w:rPr>
          <w:spacing w:val="2"/>
          <w:sz w:val="24"/>
        </w:rPr>
        <w:t xml:space="preserve">веб-приложения </w:t>
      </w:r>
      <w:r>
        <w:rPr>
          <w:sz w:val="24"/>
        </w:rPr>
        <w:t xml:space="preserve">к атакам </w:t>
      </w:r>
      <w:r w:rsidR="0005044B">
        <w:rPr>
          <w:sz w:val="24"/>
        </w:rPr>
        <w:br/>
      </w:r>
      <w:bookmarkStart w:id="0" w:name="_GoBack"/>
      <w:bookmarkEnd w:id="0"/>
      <w:r>
        <w:rPr>
          <w:sz w:val="24"/>
        </w:rPr>
        <w:t>и</w:t>
      </w:r>
      <w:r w:rsidR="0005044B">
        <w:rPr>
          <w:sz w:val="24"/>
        </w:rPr>
        <w:t xml:space="preserve"> </w:t>
      </w:r>
      <w:r>
        <w:rPr>
          <w:sz w:val="24"/>
        </w:rPr>
        <w:t>взлому);</w:t>
      </w:r>
    </w:p>
    <w:p w14:paraId="694D0DCB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78"/>
        </w:tabs>
        <w:spacing w:before="0" w:line="360" w:lineRule="auto"/>
        <w:ind w:right="127" w:firstLine="708"/>
        <w:jc w:val="both"/>
        <w:rPr>
          <w:sz w:val="24"/>
        </w:rPr>
      </w:pPr>
      <w:r>
        <w:rPr>
          <w:sz w:val="24"/>
        </w:rPr>
        <w:t>интегрировать существующий и создавать новый программный код с API (</w:t>
      </w:r>
      <w:proofErr w:type="spellStart"/>
      <w:r>
        <w:rPr>
          <w:sz w:val="24"/>
        </w:rPr>
        <w:t>Application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Programming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Interfaces</w:t>
      </w:r>
      <w:proofErr w:type="spellEnd"/>
      <w:r>
        <w:rPr>
          <w:sz w:val="24"/>
        </w:rPr>
        <w:t>), библиотеками и</w:t>
      </w:r>
      <w:r>
        <w:rPr>
          <w:spacing w:val="33"/>
          <w:sz w:val="24"/>
        </w:rPr>
        <w:t xml:space="preserve"> </w:t>
      </w:r>
      <w:r>
        <w:rPr>
          <w:sz w:val="24"/>
        </w:rPr>
        <w:t>фреймворками;</w:t>
      </w:r>
    </w:p>
    <w:p w14:paraId="4C171EA7" w14:textId="77777777" w:rsidR="00936CA7" w:rsidRDefault="006E7E7B" w:rsidP="0005044B">
      <w:pPr>
        <w:pStyle w:val="a4"/>
        <w:numPr>
          <w:ilvl w:val="0"/>
          <w:numId w:val="10"/>
        </w:numPr>
        <w:tabs>
          <w:tab w:val="left" w:pos="954"/>
        </w:tabs>
        <w:spacing w:before="0"/>
        <w:ind w:left="954" w:hanging="144"/>
        <w:jc w:val="both"/>
        <w:rPr>
          <w:sz w:val="24"/>
        </w:rPr>
      </w:pPr>
      <w:r>
        <w:rPr>
          <w:sz w:val="24"/>
        </w:rPr>
        <w:t>разрабатывать объектно-ориентированный программный</w:t>
      </w:r>
      <w:r>
        <w:rPr>
          <w:spacing w:val="19"/>
          <w:sz w:val="24"/>
        </w:rPr>
        <w:t xml:space="preserve"> </w:t>
      </w:r>
      <w:r>
        <w:rPr>
          <w:sz w:val="24"/>
        </w:rPr>
        <w:t>код.</w:t>
      </w:r>
    </w:p>
    <w:p w14:paraId="2ABD7B51" w14:textId="5D8C22C0" w:rsidR="00936CA7" w:rsidRDefault="006E7E7B" w:rsidP="0005044B">
      <w:pPr>
        <w:pStyle w:val="a3"/>
        <w:spacing w:before="140" w:line="360" w:lineRule="auto"/>
        <w:ind w:right="113" w:firstLine="707"/>
        <w:jc w:val="both"/>
      </w:pPr>
      <w:r>
        <w:t xml:space="preserve">Все рабочие места конкурсантов должны быть иметь единую </w:t>
      </w:r>
      <w:r w:rsidR="00991A7A">
        <w:t>конфигурацию и</w:t>
      </w:r>
      <w:r>
        <w:t xml:space="preserve"> единый перечень установленного программного обеспечения. Накануне выполнения практического задания конкурсантам предоставляется </w:t>
      </w:r>
      <w:r w:rsidR="00991A7A">
        <w:t>от 1</w:t>
      </w:r>
      <w:r>
        <w:rPr>
          <w:spacing w:val="3"/>
        </w:rPr>
        <w:t xml:space="preserve">-1,5 </w:t>
      </w:r>
      <w:r>
        <w:t xml:space="preserve">часов для ознакомления и настройки рабочего места. Рабочее место конкурсанта определяется жеребьевкой. Практическая часть заключается в индивидуальном выполнении каждым участником конкурсного </w:t>
      </w:r>
      <w:r>
        <w:rPr>
          <w:spacing w:val="2"/>
        </w:rPr>
        <w:t xml:space="preserve">задания. </w:t>
      </w:r>
      <w:r>
        <w:t>Задание</w:t>
      </w:r>
      <w:r>
        <w:rPr>
          <w:spacing w:val="51"/>
        </w:rPr>
        <w:t xml:space="preserve"> </w:t>
      </w:r>
      <w:r>
        <w:t xml:space="preserve">для </w:t>
      </w:r>
      <w:proofErr w:type="spellStart"/>
      <w:r>
        <w:t>всехконкурсантов</w:t>
      </w:r>
      <w:proofErr w:type="spellEnd"/>
      <w:r>
        <w:t xml:space="preserve"> одинаковое. С конкурсным заданием участники знакомятся в день проведения </w:t>
      </w:r>
      <w:r>
        <w:lastRenderedPageBreak/>
        <w:t>практической части, за 30 минут до начала соревнований, в это же время участники могут задать членам жюри уточняющие вопросы по правильности понимаю конкурсного задания.</w:t>
      </w:r>
    </w:p>
    <w:p w14:paraId="42309317" w14:textId="77777777" w:rsidR="00936CA7" w:rsidRDefault="006E7E7B" w:rsidP="0005044B">
      <w:pPr>
        <w:pStyle w:val="a3"/>
        <w:spacing w:before="1"/>
        <w:ind w:left="810"/>
        <w:jc w:val="both"/>
        <w:rPr>
          <w:b/>
        </w:rPr>
      </w:pPr>
      <w:r>
        <w:t xml:space="preserve">Максимальное количество баллов за практическую часть – </w:t>
      </w:r>
      <w:r>
        <w:rPr>
          <w:b/>
        </w:rPr>
        <w:t>60.</w:t>
      </w:r>
    </w:p>
    <w:p w14:paraId="5C87A9D4" w14:textId="77777777" w:rsidR="00936CA7" w:rsidRDefault="006E7E7B" w:rsidP="0005044B">
      <w:pPr>
        <w:pStyle w:val="a3"/>
        <w:spacing w:before="139" w:line="360" w:lineRule="auto"/>
        <w:ind w:firstLine="707"/>
        <w:jc w:val="both"/>
      </w:pPr>
      <w:r>
        <w:t xml:space="preserve">Время проведения практической части конкурса </w:t>
      </w:r>
      <w:r>
        <w:rPr>
          <w:b/>
        </w:rPr>
        <w:t xml:space="preserve">3 часа. </w:t>
      </w:r>
      <w:r>
        <w:t>Во время выполнения задания предусмотрен обеденный перерыв.</w:t>
      </w:r>
    </w:p>
    <w:p w14:paraId="5B8B0700" w14:textId="77777777" w:rsidR="00936CA7" w:rsidRDefault="00936CA7" w:rsidP="0005044B">
      <w:pPr>
        <w:pStyle w:val="a3"/>
        <w:spacing w:before="4"/>
        <w:ind w:left="0"/>
        <w:jc w:val="both"/>
        <w:rPr>
          <w:sz w:val="36"/>
        </w:rPr>
      </w:pPr>
    </w:p>
    <w:p w14:paraId="7F9874CC" w14:textId="77777777" w:rsidR="00936CA7" w:rsidRDefault="00DF448F" w:rsidP="0005044B">
      <w:pPr>
        <w:pStyle w:val="2"/>
        <w:jc w:val="both"/>
      </w:pPr>
      <w:r>
        <w:t>К</w:t>
      </w:r>
      <w:r w:rsidR="006E7E7B">
        <w:t>онкурсное задание.</w:t>
      </w:r>
    </w:p>
    <w:p w14:paraId="16C5A23C" w14:textId="77777777" w:rsidR="00936CA7" w:rsidRDefault="00936CA7" w:rsidP="0005044B">
      <w:pPr>
        <w:pStyle w:val="a3"/>
        <w:ind w:left="0"/>
        <w:jc w:val="both"/>
        <w:rPr>
          <w:b/>
          <w:sz w:val="26"/>
        </w:rPr>
      </w:pPr>
    </w:p>
    <w:p w14:paraId="36ED8F78" w14:textId="77777777" w:rsidR="00936CA7" w:rsidRDefault="00936CA7" w:rsidP="0005044B">
      <w:pPr>
        <w:pStyle w:val="a3"/>
        <w:ind w:left="0"/>
        <w:jc w:val="both"/>
        <w:rPr>
          <w:b/>
          <w:sz w:val="22"/>
        </w:rPr>
      </w:pPr>
    </w:p>
    <w:p w14:paraId="52A5C6DC" w14:textId="77777777" w:rsidR="00936CA7" w:rsidRDefault="006E7E7B" w:rsidP="0005044B">
      <w:pPr>
        <w:ind w:left="810"/>
        <w:jc w:val="both"/>
        <w:rPr>
          <w:b/>
          <w:sz w:val="24"/>
        </w:rPr>
      </w:pPr>
      <w:r>
        <w:rPr>
          <w:b/>
          <w:sz w:val="24"/>
        </w:rPr>
        <w:t>Модуль 1. Программирование на стороне сервера (1,5 часа). PHP.</w:t>
      </w:r>
    </w:p>
    <w:p w14:paraId="3CCABEB6" w14:textId="77777777" w:rsidR="00936CA7" w:rsidRDefault="006E7E7B" w:rsidP="0005044B">
      <w:pPr>
        <w:spacing w:before="135"/>
        <w:ind w:left="810"/>
        <w:jc w:val="both"/>
        <w:rPr>
          <w:i/>
          <w:sz w:val="24"/>
        </w:rPr>
      </w:pPr>
      <w:r>
        <w:rPr>
          <w:i/>
          <w:sz w:val="24"/>
        </w:rPr>
        <w:t xml:space="preserve">Вам необходимо разработать сервис </w:t>
      </w:r>
      <w:r w:rsidR="000018BD">
        <w:rPr>
          <w:i/>
          <w:sz w:val="24"/>
        </w:rPr>
        <w:t>заказа</w:t>
      </w:r>
      <w:r w:rsidR="00991A7A">
        <w:rPr>
          <w:i/>
          <w:sz w:val="24"/>
        </w:rPr>
        <w:t xml:space="preserve"> клининговых услуг</w:t>
      </w:r>
      <w:r>
        <w:rPr>
          <w:i/>
          <w:sz w:val="24"/>
        </w:rPr>
        <w:t>.</w:t>
      </w:r>
    </w:p>
    <w:p w14:paraId="49032F52" w14:textId="77777777" w:rsidR="00936CA7" w:rsidRDefault="006E7E7B" w:rsidP="0005044B">
      <w:pPr>
        <w:pStyle w:val="a3"/>
        <w:spacing w:before="137" w:line="360" w:lineRule="auto"/>
        <w:ind w:right="119" w:firstLine="707"/>
        <w:jc w:val="both"/>
      </w:pPr>
      <w:r>
        <w:t>Необходимо реализовать систему регистрации и авторизации пользователей, а также различный функционал, связанный с этими ролями. Вся создаваемая информация, том числе данные аккаунтов, должна храниться в базе данных.</w:t>
      </w:r>
    </w:p>
    <w:p w14:paraId="1A3B4983" w14:textId="77777777" w:rsidR="00936CA7" w:rsidRDefault="006E7E7B" w:rsidP="0005044B">
      <w:pPr>
        <w:pStyle w:val="a3"/>
        <w:ind w:left="810"/>
        <w:jc w:val="both"/>
      </w:pPr>
      <w:r>
        <w:t xml:space="preserve">В информационной системе присутствуют </w:t>
      </w:r>
      <w:r w:rsidR="00991A7A">
        <w:t>два</w:t>
      </w:r>
      <w:r>
        <w:t xml:space="preserve"> вида пользователей:</w:t>
      </w:r>
    </w:p>
    <w:p w14:paraId="6F7FEF91" w14:textId="77777777" w:rsidR="00936CA7" w:rsidRDefault="006E7E7B" w:rsidP="0005044B">
      <w:pPr>
        <w:pStyle w:val="a4"/>
        <w:numPr>
          <w:ilvl w:val="0"/>
          <w:numId w:val="8"/>
        </w:numPr>
        <w:tabs>
          <w:tab w:val="left" w:pos="1058"/>
        </w:tabs>
        <w:spacing w:before="139"/>
        <w:ind w:hanging="247"/>
        <w:jc w:val="both"/>
        <w:rPr>
          <w:sz w:val="24"/>
        </w:rPr>
      </w:pPr>
      <w:r>
        <w:rPr>
          <w:sz w:val="24"/>
        </w:rPr>
        <w:t>Гость;</w:t>
      </w:r>
    </w:p>
    <w:p w14:paraId="1A168ABC" w14:textId="77777777" w:rsidR="00936CA7" w:rsidRPr="00991A7A" w:rsidRDefault="006E7E7B" w:rsidP="0005044B">
      <w:pPr>
        <w:pStyle w:val="a4"/>
        <w:numPr>
          <w:ilvl w:val="0"/>
          <w:numId w:val="8"/>
        </w:numPr>
        <w:tabs>
          <w:tab w:val="left" w:pos="1058"/>
        </w:tabs>
        <w:ind w:hanging="247"/>
        <w:jc w:val="both"/>
        <w:rPr>
          <w:sz w:val="24"/>
        </w:rPr>
      </w:pPr>
      <w:r>
        <w:rPr>
          <w:sz w:val="24"/>
        </w:rPr>
        <w:t>Авторизированный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пользователь;</w:t>
      </w:r>
    </w:p>
    <w:p w14:paraId="6DD507EA" w14:textId="77777777" w:rsidR="00936CA7" w:rsidRDefault="006E7E7B" w:rsidP="0005044B">
      <w:pPr>
        <w:pStyle w:val="a3"/>
        <w:spacing w:before="137"/>
        <w:ind w:left="810"/>
        <w:jc w:val="both"/>
      </w:pPr>
      <w:r>
        <w:rPr>
          <w:b/>
          <w:i/>
        </w:rPr>
        <w:t xml:space="preserve">Гость </w:t>
      </w:r>
      <w:r>
        <w:t>должен иметь возможность выполнять следующие функции:</w:t>
      </w:r>
    </w:p>
    <w:p w14:paraId="209D9000" w14:textId="77777777" w:rsidR="00936CA7" w:rsidRDefault="006E7E7B" w:rsidP="0005044B">
      <w:pPr>
        <w:pStyle w:val="a4"/>
        <w:numPr>
          <w:ilvl w:val="0"/>
          <w:numId w:val="7"/>
        </w:numPr>
        <w:tabs>
          <w:tab w:val="left" w:pos="1058"/>
        </w:tabs>
        <w:spacing w:before="140"/>
        <w:ind w:hanging="247"/>
        <w:jc w:val="both"/>
        <w:rPr>
          <w:sz w:val="24"/>
        </w:rPr>
      </w:pPr>
      <w:r>
        <w:rPr>
          <w:sz w:val="24"/>
        </w:rPr>
        <w:t>Просмотр списка</w:t>
      </w:r>
      <w:r>
        <w:rPr>
          <w:spacing w:val="-2"/>
          <w:sz w:val="24"/>
        </w:rPr>
        <w:t xml:space="preserve"> </w:t>
      </w:r>
      <w:r w:rsidR="00991A7A">
        <w:rPr>
          <w:sz w:val="24"/>
        </w:rPr>
        <w:t>услуг</w:t>
      </w:r>
      <w:r>
        <w:rPr>
          <w:sz w:val="24"/>
        </w:rPr>
        <w:t>;</w:t>
      </w:r>
    </w:p>
    <w:p w14:paraId="57AA0A5E" w14:textId="77777777" w:rsidR="00936CA7" w:rsidRDefault="006E7E7B" w:rsidP="0005044B">
      <w:pPr>
        <w:pStyle w:val="a4"/>
        <w:numPr>
          <w:ilvl w:val="0"/>
          <w:numId w:val="7"/>
        </w:numPr>
        <w:tabs>
          <w:tab w:val="left" w:pos="1058"/>
        </w:tabs>
        <w:ind w:hanging="247"/>
        <w:jc w:val="both"/>
        <w:rPr>
          <w:sz w:val="24"/>
        </w:rPr>
      </w:pPr>
      <w:r>
        <w:rPr>
          <w:sz w:val="24"/>
        </w:rPr>
        <w:t>Регистрация;</w:t>
      </w:r>
    </w:p>
    <w:p w14:paraId="315CA518" w14:textId="77777777" w:rsidR="00936CA7" w:rsidRDefault="006E7E7B" w:rsidP="0005044B">
      <w:pPr>
        <w:pStyle w:val="a4"/>
        <w:numPr>
          <w:ilvl w:val="0"/>
          <w:numId w:val="7"/>
        </w:numPr>
        <w:tabs>
          <w:tab w:val="left" w:pos="1058"/>
        </w:tabs>
        <w:spacing w:before="139"/>
        <w:ind w:hanging="247"/>
        <w:jc w:val="both"/>
        <w:rPr>
          <w:sz w:val="24"/>
        </w:rPr>
      </w:pPr>
      <w:r>
        <w:rPr>
          <w:sz w:val="24"/>
        </w:rPr>
        <w:t>Авторизация.</w:t>
      </w:r>
    </w:p>
    <w:p w14:paraId="4A36679B" w14:textId="77777777" w:rsidR="00936CA7" w:rsidRDefault="006E7E7B" w:rsidP="0005044B">
      <w:pPr>
        <w:spacing w:before="137"/>
        <w:ind w:left="810"/>
        <w:jc w:val="both"/>
        <w:rPr>
          <w:sz w:val="24"/>
        </w:rPr>
      </w:pPr>
      <w:r>
        <w:rPr>
          <w:sz w:val="24"/>
        </w:rPr>
        <w:t xml:space="preserve">При </w:t>
      </w:r>
      <w:r>
        <w:rPr>
          <w:b/>
          <w:i/>
          <w:sz w:val="24"/>
        </w:rPr>
        <w:t xml:space="preserve">регистрации </w:t>
      </w:r>
      <w:r>
        <w:rPr>
          <w:sz w:val="24"/>
        </w:rPr>
        <w:t>должны обрабатываться следующие поля:</w:t>
      </w:r>
    </w:p>
    <w:p w14:paraId="24316FA4" w14:textId="77777777" w:rsidR="00936CA7" w:rsidRDefault="006E7E7B" w:rsidP="0005044B">
      <w:pPr>
        <w:pStyle w:val="a4"/>
        <w:numPr>
          <w:ilvl w:val="0"/>
          <w:numId w:val="6"/>
        </w:numPr>
        <w:tabs>
          <w:tab w:val="left" w:pos="1058"/>
        </w:tabs>
        <w:spacing w:before="139"/>
        <w:ind w:hanging="247"/>
        <w:jc w:val="both"/>
        <w:rPr>
          <w:sz w:val="24"/>
        </w:rPr>
      </w:pPr>
      <w:r>
        <w:rPr>
          <w:sz w:val="24"/>
        </w:rPr>
        <w:t>ФИО – обязательное поле, отображается при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авторизации;</w:t>
      </w:r>
    </w:p>
    <w:p w14:paraId="1794A140" w14:textId="77777777" w:rsidR="00936CA7" w:rsidRDefault="006E7E7B" w:rsidP="0005044B">
      <w:pPr>
        <w:pStyle w:val="a4"/>
        <w:numPr>
          <w:ilvl w:val="0"/>
          <w:numId w:val="6"/>
        </w:numPr>
        <w:tabs>
          <w:tab w:val="left" w:pos="1058"/>
        </w:tabs>
        <w:spacing w:line="360" w:lineRule="auto"/>
        <w:ind w:left="102" w:right="113" w:firstLine="708"/>
        <w:jc w:val="both"/>
        <w:rPr>
          <w:sz w:val="24"/>
        </w:rPr>
      </w:pPr>
      <w:r>
        <w:rPr>
          <w:sz w:val="24"/>
        </w:rPr>
        <w:t>E-</w:t>
      </w:r>
      <w:proofErr w:type="spellStart"/>
      <w:r>
        <w:rPr>
          <w:sz w:val="24"/>
        </w:rPr>
        <w:t>mail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валидируется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шаблону</w:t>
      </w:r>
      <w:r>
        <w:rPr>
          <w:spacing w:val="-11"/>
          <w:sz w:val="24"/>
        </w:rPr>
        <w:t xml:space="preserve"> </w:t>
      </w:r>
      <w:r>
        <w:rPr>
          <w:sz w:val="24"/>
        </w:rPr>
        <w:t>e-</w:t>
      </w:r>
      <w:proofErr w:type="spellStart"/>
      <w:r>
        <w:rPr>
          <w:sz w:val="24"/>
        </w:rPr>
        <w:t>mail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адресов,</w:t>
      </w:r>
      <w:r>
        <w:rPr>
          <w:spacing w:val="-9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8"/>
          <w:sz w:val="24"/>
        </w:rPr>
        <w:t xml:space="preserve"> </w:t>
      </w:r>
      <w:r>
        <w:rPr>
          <w:sz w:val="24"/>
        </w:rPr>
        <w:t>быть уникальным, выполняет функцию</w:t>
      </w:r>
      <w:r>
        <w:rPr>
          <w:spacing w:val="-1"/>
          <w:sz w:val="24"/>
        </w:rPr>
        <w:t xml:space="preserve"> </w:t>
      </w:r>
      <w:r>
        <w:rPr>
          <w:sz w:val="24"/>
        </w:rPr>
        <w:t>логина;</w:t>
      </w:r>
    </w:p>
    <w:p w14:paraId="3BFAD058" w14:textId="77777777" w:rsidR="00936CA7" w:rsidRDefault="006E7E7B" w:rsidP="0005044B">
      <w:pPr>
        <w:pStyle w:val="a4"/>
        <w:numPr>
          <w:ilvl w:val="0"/>
          <w:numId w:val="6"/>
        </w:numPr>
        <w:tabs>
          <w:tab w:val="left" w:pos="1058"/>
        </w:tabs>
        <w:spacing w:before="0"/>
        <w:ind w:hanging="247"/>
        <w:jc w:val="both"/>
        <w:rPr>
          <w:sz w:val="24"/>
        </w:rPr>
      </w:pPr>
      <w:r>
        <w:rPr>
          <w:sz w:val="24"/>
        </w:rPr>
        <w:t xml:space="preserve">Пароль - должен содержать не менее </w:t>
      </w:r>
      <w:r w:rsidR="00991A7A"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символов;</w:t>
      </w:r>
    </w:p>
    <w:p w14:paraId="20178D5F" w14:textId="77777777" w:rsidR="00936CA7" w:rsidRDefault="006E7E7B" w:rsidP="0005044B">
      <w:pPr>
        <w:pStyle w:val="a4"/>
        <w:numPr>
          <w:ilvl w:val="0"/>
          <w:numId w:val="6"/>
        </w:numPr>
        <w:tabs>
          <w:tab w:val="left" w:pos="1058"/>
        </w:tabs>
        <w:spacing w:before="139"/>
        <w:ind w:hanging="247"/>
        <w:jc w:val="both"/>
        <w:rPr>
          <w:sz w:val="24"/>
        </w:rPr>
      </w:pPr>
      <w:r>
        <w:rPr>
          <w:sz w:val="24"/>
        </w:rPr>
        <w:t>Подтверждение пароля - должно совпадать с полем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Пароль</w:t>
      </w:r>
    </w:p>
    <w:p w14:paraId="42974157" w14:textId="77777777" w:rsidR="00936CA7" w:rsidRDefault="006E7E7B" w:rsidP="0005044B">
      <w:pPr>
        <w:pStyle w:val="a4"/>
        <w:numPr>
          <w:ilvl w:val="0"/>
          <w:numId w:val="6"/>
        </w:numPr>
        <w:tabs>
          <w:tab w:val="left" w:pos="1058"/>
        </w:tabs>
        <w:ind w:hanging="247"/>
        <w:jc w:val="both"/>
        <w:rPr>
          <w:sz w:val="24"/>
        </w:rPr>
      </w:pPr>
      <w:r>
        <w:rPr>
          <w:sz w:val="24"/>
        </w:rPr>
        <w:t>Кнопка</w:t>
      </w:r>
      <w:r>
        <w:rPr>
          <w:spacing w:val="-2"/>
          <w:sz w:val="24"/>
        </w:rPr>
        <w:t xml:space="preserve"> </w:t>
      </w:r>
      <w:r>
        <w:rPr>
          <w:sz w:val="24"/>
        </w:rPr>
        <w:t>Зарегистрироваться</w:t>
      </w:r>
      <w:r w:rsidR="000018BD" w:rsidRPr="000018BD">
        <w:rPr>
          <w:sz w:val="24"/>
        </w:rPr>
        <w:t xml:space="preserve"> (</w:t>
      </w:r>
      <w:r w:rsidR="000018BD">
        <w:rPr>
          <w:sz w:val="24"/>
        </w:rPr>
        <w:t>неактивна при наличии ошибок валидации или при наличии пустых полей)</w:t>
      </w:r>
      <w:r>
        <w:rPr>
          <w:sz w:val="24"/>
        </w:rPr>
        <w:t>.</w:t>
      </w:r>
    </w:p>
    <w:p w14:paraId="3FB2798D" w14:textId="77777777" w:rsidR="00936CA7" w:rsidRDefault="006E7E7B" w:rsidP="0005044B">
      <w:pPr>
        <w:pStyle w:val="a3"/>
        <w:spacing w:before="140" w:line="360" w:lineRule="auto"/>
        <w:ind w:firstLine="707"/>
        <w:jc w:val="both"/>
      </w:pPr>
      <w:r>
        <w:t>В</w:t>
      </w:r>
      <w:r>
        <w:rPr>
          <w:spacing w:val="-16"/>
        </w:rPr>
        <w:t xml:space="preserve"> </w:t>
      </w:r>
      <w:r>
        <w:t>случае</w:t>
      </w:r>
      <w:r>
        <w:rPr>
          <w:spacing w:val="-13"/>
        </w:rPr>
        <w:t xml:space="preserve"> </w:t>
      </w:r>
      <w:r>
        <w:t>несоответствия</w:t>
      </w:r>
      <w:r>
        <w:rPr>
          <w:spacing w:val="-14"/>
        </w:rPr>
        <w:t xml:space="preserve"> </w:t>
      </w:r>
      <w:r>
        <w:t>требованиям</w:t>
      </w:r>
      <w:r>
        <w:rPr>
          <w:spacing w:val="-15"/>
        </w:rPr>
        <w:t xml:space="preserve"> </w:t>
      </w:r>
      <w:r>
        <w:t>выводится</w:t>
      </w:r>
      <w:r>
        <w:rPr>
          <w:spacing w:val="-15"/>
        </w:rPr>
        <w:t xml:space="preserve"> </w:t>
      </w:r>
      <w:r>
        <w:t>соответствующее</w:t>
      </w:r>
      <w:r>
        <w:rPr>
          <w:spacing w:val="-15"/>
        </w:rPr>
        <w:t xml:space="preserve"> </w:t>
      </w:r>
      <w:r>
        <w:t xml:space="preserve">сообщение, поля с ошибками выделяются. Все поля </w:t>
      </w:r>
      <w:proofErr w:type="spellStart"/>
      <w:r>
        <w:t>валидируются</w:t>
      </w:r>
      <w:proofErr w:type="spellEnd"/>
      <w:r>
        <w:t xml:space="preserve"> на стороне</w:t>
      </w:r>
      <w:r>
        <w:rPr>
          <w:spacing w:val="-8"/>
        </w:rPr>
        <w:t xml:space="preserve"> </w:t>
      </w:r>
      <w:r w:rsidR="000018BD">
        <w:t>клиента (</w:t>
      </w:r>
      <w:r w:rsidR="000018BD">
        <w:rPr>
          <w:lang w:val="en-US"/>
        </w:rPr>
        <w:t>Ajax</w:t>
      </w:r>
      <w:r w:rsidR="000018BD">
        <w:t>)</w:t>
      </w:r>
      <w:r>
        <w:t>.</w:t>
      </w:r>
    </w:p>
    <w:p w14:paraId="3CEDF2FC" w14:textId="77777777" w:rsidR="00936CA7" w:rsidRDefault="006E7E7B" w:rsidP="0005044B">
      <w:pPr>
        <w:pStyle w:val="a3"/>
        <w:tabs>
          <w:tab w:val="left" w:pos="1476"/>
          <w:tab w:val="left" w:pos="2740"/>
          <w:tab w:val="left" w:pos="4384"/>
          <w:tab w:val="left" w:pos="4861"/>
          <w:tab w:val="left" w:pos="5655"/>
          <w:tab w:val="left" w:pos="6715"/>
          <w:tab w:val="left" w:pos="8354"/>
        </w:tabs>
        <w:spacing w:line="360" w:lineRule="auto"/>
        <w:ind w:right="114" w:firstLine="707"/>
        <w:jc w:val="both"/>
      </w:pPr>
      <w:r>
        <w:t>При</w:t>
      </w:r>
      <w:r>
        <w:tab/>
        <w:t>успешной</w:t>
      </w:r>
      <w:r>
        <w:tab/>
      </w:r>
      <w:r>
        <w:rPr>
          <w:b/>
          <w:i/>
        </w:rPr>
        <w:t>авторизации</w:t>
      </w:r>
      <w:r>
        <w:rPr>
          <w:b/>
          <w:i/>
        </w:rPr>
        <w:tab/>
      </w:r>
      <w:r>
        <w:t>на</w:t>
      </w:r>
      <w:r>
        <w:tab/>
        <w:t>сайте</w:t>
      </w:r>
      <w:r>
        <w:tab/>
        <w:t>должны</w:t>
      </w:r>
      <w:r>
        <w:tab/>
        <w:t>отображаться</w:t>
      </w:r>
      <w:r>
        <w:tab/>
      </w:r>
      <w:r>
        <w:rPr>
          <w:spacing w:val="-6"/>
        </w:rPr>
        <w:t xml:space="preserve">ФИО </w:t>
      </w:r>
      <w:r>
        <w:t>пользователя и открывается функционал авторизированного</w:t>
      </w:r>
      <w:r>
        <w:rPr>
          <w:spacing w:val="-7"/>
        </w:rPr>
        <w:t xml:space="preserve"> </w:t>
      </w:r>
      <w:r>
        <w:t>пользователя.</w:t>
      </w:r>
    </w:p>
    <w:p w14:paraId="0F8F8272" w14:textId="77777777" w:rsidR="00936CA7" w:rsidRDefault="00936CA7" w:rsidP="0005044B">
      <w:pPr>
        <w:spacing w:line="360" w:lineRule="auto"/>
        <w:jc w:val="both"/>
        <w:sectPr w:rsidR="00936CA7">
          <w:pgSz w:w="11910" w:h="16840"/>
          <w:pgMar w:top="1040" w:right="1300" w:bottom="1160" w:left="1600" w:header="0" w:footer="962" w:gutter="0"/>
          <w:cols w:space="720"/>
        </w:sectPr>
      </w:pPr>
    </w:p>
    <w:p w14:paraId="0F8BFB2D" w14:textId="77777777" w:rsidR="00936CA7" w:rsidRDefault="006E7E7B" w:rsidP="0005044B">
      <w:pPr>
        <w:spacing w:before="68" w:line="360" w:lineRule="auto"/>
        <w:ind w:left="102" w:firstLine="707"/>
        <w:jc w:val="both"/>
        <w:rPr>
          <w:sz w:val="24"/>
        </w:rPr>
      </w:pPr>
      <w:r>
        <w:rPr>
          <w:b/>
          <w:i/>
          <w:sz w:val="24"/>
        </w:rPr>
        <w:lastRenderedPageBreak/>
        <w:t xml:space="preserve">Авторизированный пользователь </w:t>
      </w:r>
      <w:r>
        <w:rPr>
          <w:sz w:val="24"/>
        </w:rPr>
        <w:t>должен иметь возможность выполнять следующие функции:</w:t>
      </w:r>
    </w:p>
    <w:p w14:paraId="082FA3D3" w14:textId="77777777" w:rsidR="00936CA7" w:rsidRDefault="006E7E7B" w:rsidP="0005044B">
      <w:pPr>
        <w:pStyle w:val="a4"/>
        <w:numPr>
          <w:ilvl w:val="0"/>
          <w:numId w:val="5"/>
        </w:numPr>
        <w:tabs>
          <w:tab w:val="left" w:pos="1058"/>
        </w:tabs>
        <w:spacing w:before="1"/>
        <w:ind w:hanging="247"/>
        <w:jc w:val="both"/>
        <w:rPr>
          <w:sz w:val="24"/>
        </w:rPr>
      </w:pPr>
      <w:r>
        <w:rPr>
          <w:sz w:val="24"/>
        </w:rPr>
        <w:t>Просмотр списка</w:t>
      </w:r>
      <w:r>
        <w:rPr>
          <w:spacing w:val="-2"/>
          <w:sz w:val="24"/>
        </w:rPr>
        <w:t xml:space="preserve"> </w:t>
      </w:r>
      <w:r w:rsidR="00991A7A">
        <w:rPr>
          <w:sz w:val="24"/>
        </w:rPr>
        <w:t>услуг</w:t>
      </w:r>
      <w:r>
        <w:rPr>
          <w:sz w:val="24"/>
        </w:rPr>
        <w:t>;</w:t>
      </w:r>
    </w:p>
    <w:p w14:paraId="26AC8B27" w14:textId="77777777" w:rsidR="00936CA7" w:rsidRDefault="006E7E7B" w:rsidP="0005044B">
      <w:pPr>
        <w:pStyle w:val="a4"/>
        <w:numPr>
          <w:ilvl w:val="0"/>
          <w:numId w:val="5"/>
        </w:numPr>
        <w:tabs>
          <w:tab w:val="left" w:pos="1058"/>
        </w:tabs>
        <w:spacing w:before="139"/>
        <w:ind w:hanging="247"/>
        <w:jc w:val="both"/>
        <w:rPr>
          <w:sz w:val="24"/>
        </w:rPr>
      </w:pPr>
      <w:r>
        <w:rPr>
          <w:sz w:val="24"/>
        </w:rPr>
        <w:t xml:space="preserve">Добавление </w:t>
      </w:r>
      <w:r w:rsidR="00991A7A">
        <w:rPr>
          <w:sz w:val="24"/>
        </w:rPr>
        <w:t>услуги</w:t>
      </w:r>
      <w:r>
        <w:rPr>
          <w:sz w:val="24"/>
        </w:rPr>
        <w:t xml:space="preserve"> в</w:t>
      </w:r>
      <w:r>
        <w:rPr>
          <w:spacing w:val="-4"/>
          <w:sz w:val="24"/>
        </w:rPr>
        <w:t xml:space="preserve"> </w:t>
      </w:r>
      <w:r>
        <w:rPr>
          <w:sz w:val="24"/>
        </w:rPr>
        <w:t>корзину;</w:t>
      </w:r>
    </w:p>
    <w:p w14:paraId="4463252B" w14:textId="77777777" w:rsidR="00936CA7" w:rsidRDefault="006E7E7B" w:rsidP="0005044B">
      <w:pPr>
        <w:pStyle w:val="a4"/>
        <w:numPr>
          <w:ilvl w:val="0"/>
          <w:numId w:val="5"/>
        </w:numPr>
        <w:tabs>
          <w:tab w:val="left" w:pos="1058"/>
        </w:tabs>
        <w:ind w:hanging="247"/>
        <w:jc w:val="both"/>
        <w:rPr>
          <w:sz w:val="24"/>
        </w:rPr>
      </w:pPr>
      <w:r>
        <w:rPr>
          <w:sz w:val="24"/>
        </w:rPr>
        <w:t>Просмотр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корзины;</w:t>
      </w:r>
    </w:p>
    <w:p w14:paraId="2A95BFD5" w14:textId="77777777" w:rsidR="00936CA7" w:rsidRDefault="006E7E7B" w:rsidP="0005044B">
      <w:pPr>
        <w:pStyle w:val="a4"/>
        <w:numPr>
          <w:ilvl w:val="0"/>
          <w:numId w:val="5"/>
        </w:numPr>
        <w:tabs>
          <w:tab w:val="left" w:pos="1058"/>
        </w:tabs>
        <w:spacing w:before="139"/>
        <w:ind w:hanging="247"/>
        <w:jc w:val="both"/>
        <w:rPr>
          <w:sz w:val="24"/>
        </w:rPr>
      </w:pPr>
      <w:r>
        <w:rPr>
          <w:sz w:val="24"/>
        </w:rPr>
        <w:t xml:space="preserve">Удаление </w:t>
      </w:r>
      <w:r w:rsidR="00991A7A">
        <w:rPr>
          <w:sz w:val="24"/>
        </w:rPr>
        <w:t>услуги</w:t>
      </w:r>
      <w:r>
        <w:rPr>
          <w:sz w:val="24"/>
        </w:rPr>
        <w:t xml:space="preserve"> из</w:t>
      </w:r>
      <w:r>
        <w:rPr>
          <w:spacing w:val="-3"/>
          <w:sz w:val="24"/>
        </w:rPr>
        <w:t xml:space="preserve"> </w:t>
      </w:r>
      <w:r>
        <w:rPr>
          <w:sz w:val="24"/>
        </w:rPr>
        <w:t>корзины;</w:t>
      </w:r>
    </w:p>
    <w:p w14:paraId="4DED26B8" w14:textId="77777777" w:rsidR="00936CA7" w:rsidRDefault="006E7E7B" w:rsidP="0005044B">
      <w:pPr>
        <w:pStyle w:val="a4"/>
        <w:numPr>
          <w:ilvl w:val="0"/>
          <w:numId w:val="5"/>
        </w:numPr>
        <w:tabs>
          <w:tab w:val="left" w:pos="1058"/>
        </w:tabs>
        <w:ind w:hanging="247"/>
        <w:jc w:val="both"/>
        <w:rPr>
          <w:sz w:val="24"/>
        </w:rPr>
      </w:pP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заказа;</w:t>
      </w:r>
    </w:p>
    <w:p w14:paraId="1DF3409B" w14:textId="77777777" w:rsidR="00936CA7" w:rsidRDefault="006E7E7B" w:rsidP="0005044B">
      <w:pPr>
        <w:pStyle w:val="a4"/>
        <w:numPr>
          <w:ilvl w:val="0"/>
          <w:numId w:val="5"/>
        </w:numPr>
        <w:tabs>
          <w:tab w:val="left" w:pos="1058"/>
        </w:tabs>
        <w:spacing w:before="139"/>
        <w:ind w:hanging="247"/>
        <w:jc w:val="both"/>
        <w:rPr>
          <w:sz w:val="24"/>
        </w:rPr>
      </w:pPr>
      <w:r>
        <w:rPr>
          <w:sz w:val="24"/>
        </w:rPr>
        <w:t>Просмотр своих оформленных заказов;</w:t>
      </w:r>
    </w:p>
    <w:p w14:paraId="18023308" w14:textId="77777777" w:rsidR="00936CA7" w:rsidRDefault="006E7E7B" w:rsidP="0005044B">
      <w:pPr>
        <w:pStyle w:val="a4"/>
        <w:numPr>
          <w:ilvl w:val="0"/>
          <w:numId w:val="5"/>
        </w:numPr>
        <w:tabs>
          <w:tab w:val="left" w:pos="1058"/>
        </w:tabs>
        <w:ind w:hanging="247"/>
        <w:jc w:val="both"/>
        <w:rPr>
          <w:sz w:val="24"/>
        </w:rPr>
      </w:pPr>
      <w:r>
        <w:rPr>
          <w:sz w:val="24"/>
        </w:rPr>
        <w:t>Выход.</w:t>
      </w:r>
    </w:p>
    <w:p w14:paraId="276C80A4" w14:textId="77777777" w:rsidR="007F5B2E" w:rsidRDefault="006E7E7B" w:rsidP="0005044B">
      <w:pPr>
        <w:pStyle w:val="a3"/>
        <w:spacing w:before="139" w:line="360" w:lineRule="auto"/>
        <w:ind w:right="53" w:firstLine="707"/>
        <w:jc w:val="both"/>
      </w:pPr>
      <w:r>
        <w:t>При оформлении заказа корзина пользователя очищается и заказ добавляется в список оформленных заказов.</w:t>
      </w:r>
    </w:p>
    <w:p w14:paraId="088FD90A" w14:textId="77777777" w:rsidR="00936CA7" w:rsidRDefault="006E7E7B" w:rsidP="0005044B">
      <w:pPr>
        <w:pStyle w:val="a3"/>
        <w:spacing w:before="139" w:line="360" w:lineRule="auto"/>
        <w:ind w:right="53" w:firstLine="707"/>
        <w:jc w:val="both"/>
      </w:pPr>
      <w:r>
        <w:t>Кажд</w:t>
      </w:r>
      <w:r w:rsidR="00991A7A">
        <w:t xml:space="preserve">ая услуга </w:t>
      </w:r>
      <w:r>
        <w:t>содержит следующие поля: название, описание, цена.</w:t>
      </w:r>
    </w:p>
    <w:p w14:paraId="118616B9" w14:textId="77777777" w:rsidR="00936CA7" w:rsidRDefault="006E7E7B" w:rsidP="0005044B">
      <w:pPr>
        <w:pStyle w:val="a3"/>
        <w:spacing w:before="137" w:line="360" w:lineRule="auto"/>
        <w:ind w:firstLine="707"/>
        <w:jc w:val="both"/>
      </w:pPr>
      <w:r>
        <w:t>Страницы регистрации и авторизации реализуются в свободной форме, дизайн и верстка не оцениваются.</w:t>
      </w:r>
    </w:p>
    <w:p w14:paraId="602272A0" w14:textId="77777777" w:rsidR="00936CA7" w:rsidRDefault="00936CA7" w:rsidP="0005044B">
      <w:pPr>
        <w:pStyle w:val="a3"/>
        <w:spacing w:before="6"/>
        <w:ind w:left="0"/>
        <w:jc w:val="both"/>
        <w:rPr>
          <w:sz w:val="36"/>
        </w:rPr>
      </w:pPr>
    </w:p>
    <w:p w14:paraId="24943F8A" w14:textId="77777777" w:rsidR="00936CA7" w:rsidRDefault="006E7E7B" w:rsidP="0005044B">
      <w:pPr>
        <w:pStyle w:val="2"/>
        <w:jc w:val="both"/>
      </w:pPr>
      <w:r>
        <w:t>Модуль 2. Программирование на стороне клиента</w:t>
      </w:r>
      <w:r w:rsidR="00A769BD">
        <w:t>, дизайн и вёрстка</w:t>
      </w:r>
      <w:r>
        <w:t xml:space="preserve"> (1,5 часа).</w:t>
      </w:r>
      <w:r w:rsidR="00FE2F44">
        <w:t xml:space="preserve"> </w:t>
      </w:r>
      <w:r w:rsidR="00FE2F44">
        <w:rPr>
          <w:lang w:val="en-US"/>
        </w:rPr>
        <w:t>Photoshop</w:t>
      </w:r>
      <w:r w:rsidR="00FE2F44" w:rsidRPr="00635E27">
        <w:t>,</w:t>
      </w:r>
      <w:r>
        <w:t xml:space="preserve"> </w:t>
      </w:r>
      <w:r w:rsidR="00A769BD">
        <w:rPr>
          <w:lang w:val="en-US"/>
        </w:rPr>
        <w:t>HTML</w:t>
      </w:r>
      <w:r w:rsidR="00A769BD" w:rsidRPr="00A769BD">
        <w:t xml:space="preserve">, </w:t>
      </w:r>
      <w:r w:rsidR="00A769BD">
        <w:rPr>
          <w:lang w:val="en-US"/>
        </w:rPr>
        <w:t>CSS</w:t>
      </w:r>
      <w:r w:rsidR="00A769BD" w:rsidRPr="00A769BD">
        <w:t xml:space="preserve">, </w:t>
      </w:r>
      <w:r>
        <w:t>JS.</w:t>
      </w:r>
    </w:p>
    <w:p w14:paraId="66565BAF" w14:textId="77777777" w:rsidR="00A769BD" w:rsidRDefault="00A769BD" w:rsidP="0005044B">
      <w:pPr>
        <w:pStyle w:val="2"/>
        <w:jc w:val="both"/>
      </w:pPr>
    </w:p>
    <w:p w14:paraId="1A083E84" w14:textId="77777777" w:rsidR="00A769BD" w:rsidRPr="00A769BD" w:rsidRDefault="00A769BD" w:rsidP="0005044B">
      <w:pPr>
        <w:spacing w:before="132" w:line="360" w:lineRule="auto"/>
        <w:ind w:left="102" w:right="113" w:firstLine="707"/>
        <w:jc w:val="both"/>
        <w:rPr>
          <w:i/>
          <w:sz w:val="24"/>
        </w:rPr>
      </w:pPr>
      <w:r>
        <w:rPr>
          <w:i/>
          <w:sz w:val="24"/>
        </w:rPr>
        <w:t xml:space="preserve">Для удобства пользователей кампания решила доработать сервис заказа услуг и реализовать дизайн десктопной версии и мобильный вариант сайта. </w:t>
      </w:r>
    </w:p>
    <w:p w14:paraId="4952FDAF" w14:textId="77777777" w:rsidR="00E14F83" w:rsidRDefault="006E7E7B" w:rsidP="0005044B">
      <w:pPr>
        <w:pStyle w:val="a3"/>
        <w:spacing w:before="2" w:line="360" w:lineRule="auto"/>
        <w:ind w:right="109" w:firstLine="707"/>
        <w:jc w:val="both"/>
      </w:pPr>
      <w:r>
        <w:t>Вам необходимо</w:t>
      </w:r>
      <w:r w:rsidR="00E14F83" w:rsidRPr="00E14F83">
        <w:t>:</w:t>
      </w:r>
      <w:r>
        <w:t xml:space="preserve"> </w:t>
      </w:r>
    </w:p>
    <w:p w14:paraId="0FDAF11A" w14:textId="77777777" w:rsidR="00E14F83" w:rsidRDefault="006E7E7B" w:rsidP="0005044B">
      <w:pPr>
        <w:pStyle w:val="a3"/>
        <w:numPr>
          <w:ilvl w:val="0"/>
          <w:numId w:val="11"/>
        </w:numPr>
        <w:spacing w:before="2" w:line="360" w:lineRule="auto"/>
        <w:ind w:right="109"/>
        <w:jc w:val="both"/>
      </w:pPr>
      <w:r>
        <w:t>разработать дизайн</w:t>
      </w:r>
      <w:r w:rsidR="00A769BD" w:rsidRPr="00A769BD">
        <w:t xml:space="preserve"> </w:t>
      </w:r>
      <w:r w:rsidR="00A769BD">
        <w:t>сервис</w:t>
      </w:r>
      <w:r w:rsidR="00E14F83">
        <w:t xml:space="preserve">а (Макеты в формате </w:t>
      </w:r>
      <w:r w:rsidR="00E14F83">
        <w:rPr>
          <w:lang w:val="en-US"/>
        </w:rPr>
        <w:t>PSD</w:t>
      </w:r>
      <w:r w:rsidR="00E14F83">
        <w:t>)</w:t>
      </w:r>
      <w:r w:rsidR="00E14F83" w:rsidRPr="00E14F83">
        <w:t>.</w:t>
      </w:r>
    </w:p>
    <w:p w14:paraId="5D6033B5" w14:textId="77777777" w:rsidR="00E14F83" w:rsidRDefault="006E7E7B" w:rsidP="0005044B">
      <w:pPr>
        <w:pStyle w:val="a3"/>
        <w:numPr>
          <w:ilvl w:val="0"/>
          <w:numId w:val="11"/>
        </w:numPr>
        <w:spacing w:before="2" w:line="360" w:lineRule="auto"/>
        <w:ind w:right="109"/>
        <w:jc w:val="both"/>
      </w:pPr>
      <w:r>
        <w:t>сверстать все необходимые экраны</w:t>
      </w:r>
      <w:r w:rsidR="00E14F83" w:rsidRPr="00E14F83">
        <w:t xml:space="preserve"> (</w:t>
      </w:r>
      <w:r w:rsidR="00E14F83">
        <w:t>Регистрация, авторизация, список услуг, карточка услуги с описанием, корзина, оформление заказов, просмотр списка заказов)</w:t>
      </w:r>
    </w:p>
    <w:p w14:paraId="4EAC889C" w14:textId="77777777" w:rsidR="00936CA7" w:rsidRDefault="00A769BD" w:rsidP="0005044B">
      <w:pPr>
        <w:pStyle w:val="a3"/>
        <w:numPr>
          <w:ilvl w:val="0"/>
          <w:numId w:val="11"/>
        </w:numPr>
        <w:spacing w:before="2" w:line="360" w:lineRule="auto"/>
        <w:ind w:right="109"/>
        <w:jc w:val="both"/>
      </w:pPr>
      <w:r>
        <w:t>реализовать адаптивность сайта на мобильные устройства</w:t>
      </w:r>
      <w:r w:rsidR="00E14F83" w:rsidRPr="00E14F83">
        <w:t xml:space="preserve"> (</w:t>
      </w:r>
      <w:r>
        <w:t xml:space="preserve">минимум два </w:t>
      </w:r>
      <w:proofErr w:type="spellStart"/>
      <w:r w:rsidR="00E14F83">
        <w:t>брейкпоинта</w:t>
      </w:r>
      <w:proofErr w:type="spellEnd"/>
      <w:r w:rsidR="00E14F83">
        <w:t xml:space="preserve"> 960</w:t>
      </w:r>
      <w:r w:rsidR="00E14F83">
        <w:rPr>
          <w:lang w:val="en-US"/>
        </w:rPr>
        <w:t>px</w:t>
      </w:r>
      <w:r w:rsidR="00E14F83" w:rsidRPr="00E14F83">
        <w:t xml:space="preserve"> </w:t>
      </w:r>
      <w:r w:rsidR="00E14F83">
        <w:t>и 480</w:t>
      </w:r>
      <w:r w:rsidR="00E14F83">
        <w:rPr>
          <w:lang w:val="en-US"/>
        </w:rPr>
        <w:t>px</w:t>
      </w:r>
      <w:r w:rsidR="00E14F83" w:rsidRPr="00E14F83">
        <w:t>)</w:t>
      </w:r>
      <w:r>
        <w:t>.</w:t>
      </w:r>
    </w:p>
    <w:p w14:paraId="4C01AB0D" w14:textId="77777777" w:rsidR="00A769BD" w:rsidRDefault="00A769BD" w:rsidP="0005044B">
      <w:pPr>
        <w:spacing w:before="132" w:line="360" w:lineRule="auto"/>
        <w:ind w:left="102" w:right="113" w:firstLine="707"/>
        <w:jc w:val="both"/>
        <w:rPr>
          <w:i/>
          <w:sz w:val="24"/>
        </w:rPr>
      </w:pPr>
    </w:p>
    <w:p w14:paraId="770BFE84" w14:textId="77777777" w:rsidR="00936CA7" w:rsidRPr="00A769BD" w:rsidRDefault="00936CA7" w:rsidP="0005044B">
      <w:pPr>
        <w:tabs>
          <w:tab w:val="left" w:pos="1058"/>
        </w:tabs>
        <w:jc w:val="both"/>
        <w:rPr>
          <w:sz w:val="24"/>
        </w:rPr>
      </w:pPr>
    </w:p>
    <w:sectPr w:rsidR="00936CA7" w:rsidRPr="00A769BD">
      <w:pgSz w:w="11910" w:h="16840"/>
      <w:pgMar w:top="1040" w:right="1300" w:bottom="1160" w:left="160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F38DA" w14:textId="77777777" w:rsidR="006E7E7B" w:rsidRDefault="006E7E7B">
      <w:r>
        <w:separator/>
      </w:r>
    </w:p>
  </w:endnote>
  <w:endnote w:type="continuationSeparator" w:id="0">
    <w:p w14:paraId="1A8018AC" w14:textId="77777777" w:rsidR="006E7E7B" w:rsidRDefault="006E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69B30" w14:textId="77777777" w:rsidR="00936CA7" w:rsidRDefault="00E14F83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D5EA222" wp14:editId="027EAA07">
              <wp:simplePos x="0" y="0"/>
              <wp:positionH relativeFrom="page">
                <wp:posOffset>6567170</wp:posOffset>
              </wp:positionH>
              <wp:positionV relativeFrom="page">
                <wp:posOffset>9941560</wp:posOffset>
              </wp:positionV>
              <wp:extent cx="121285" cy="167005"/>
              <wp:effectExtent l="444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D8072" w14:textId="76DD504D" w:rsidR="00936CA7" w:rsidRDefault="00936CA7">
                          <w:pPr>
                            <w:spacing w:before="12"/>
                            <w:ind w:left="40"/>
                            <w:rPr>
                              <w:rFonts w:ascii="Arial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5EA2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1pt;margin-top:782.8pt;width:9.55pt;height:1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" filled="f" stroked="f">
              <v:textbox inset="0,0,0,0">
                <w:txbxContent>
                  <w:p w14:paraId="504D8072" w14:textId="76DD504D" w:rsidR="00936CA7" w:rsidRDefault="00936CA7">
                    <w:pPr>
                      <w:spacing w:before="12"/>
                      <w:ind w:left="40"/>
                      <w:rPr>
                        <w:rFonts w:ascii="Arial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00444" w14:textId="77777777" w:rsidR="006E7E7B" w:rsidRDefault="006E7E7B">
      <w:r>
        <w:separator/>
      </w:r>
    </w:p>
  </w:footnote>
  <w:footnote w:type="continuationSeparator" w:id="0">
    <w:p w14:paraId="238F7896" w14:textId="77777777" w:rsidR="006E7E7B" w:rsidRDefault="006E7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1255523"/>
      <w:docPartObj>
        <w:docPartGallery w:val="Page Numbers (Top of Page)"/>
        <w:docPartUnique/>
      </w:docPartObj>
    </w:sdtPr>
    <w:sdtEndPr/>
    <w:sdtContent>
      <w:p w14:paraId="0100F8EE" w14:textId="77777777" w:rsidR="005901E3" w:rsidRDefault="005901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3AAAF" w14:textId="77777777" w:rsidR="005901E3" w:rsidRDefault="005901E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C61AB" w14:textId="5C45C58B" w:rsidR="00C22B5C" w:rsidRDefault="00C22B5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C2DB0"/>
    <w:multiLevelType w:val="hybridMultilevel"/>
    <w:tmpl w:val="D8781808"/>
    <w:lvl w:ilvl="0" w:tplc="3468D202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8CA51DA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940876A8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9EDE1442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6E5E72E8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A322EB46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A298188A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B2A8802A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516AD2DA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1" w15:restartNumberingAfterBreak="0">
    <w:nsid w:val="19771303"/>
    <w:multiLevelType w:val="hybridMultilevel"/>
    <w:tmpl w:val="0958DE1E"/>
    <w:lvl w:ilvl="0" w:tplc="DA1E5824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814095A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1D746FAE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C692686C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8AFC6332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F7C8516E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75F2272A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EBB4EB90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BB1A51C2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2" w15:restartNumberingAfterBreak="0">
    <w:nsid w:val="348C0BAE"/>
    <w:multiLevelType w:val="hybridMultilevel"/>
    <w:tmpl w:val="A0E4B8B6"/>
    <w:lvl w:ilvl="0" w:tplc="AFC0D784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9A8D8E6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7206B20C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04A80566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71986B78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4134D4D8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18FE08CC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C0E22B46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960CCD44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3" w15:restartNumberingAfterBreak="0">
    <w:nsid w:val="39413A11"/>
    <w:multiLevelType w:val="hybridMultilevel"/>
    <w:tmpl w:val="DEDA06B0"/>
    <w:lvl w:ilvl="0" w:tplc="EF2862D4">
      <w:start w:val="1"/>
      <w:numFmt w:val="decimal"/>
      <w:lvlText w:val="%1)"/>
      <w:lvlJc w:val="left"/>
      <w:pPr>
        <w:ind w:left="102" w:hanging="33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850E1CC">
      <w:numFmt w:val="bullet"/>
      <w:lvlText w:val="•"/>
      <w:lvlJc w:val="left"/>
      <w:pPr>
        <w:ind w:left="990" w:hanging="333"/>
      </w:pPr>
      <w:rPr>
        <w:rFonts w:hint="default"/>
        <w:lang w:val="ru-RU" w:eastAsia="ru-RU" w:bidi="ru-RU"/>
      </w:rPr>
    </w:lvl>
    <w:lvl w:ilvl="2" w:tplc="E6001BF8">
      <w:numFmt w:val="bullet"/>
      <w:lvlText w:val="•"/>
      <w:lvlJc w:val="left"/>
      <w:pPr>
        <w:ind w:left="1881" w:hanging="333"/>
      </w:pPr>
      <w:rPr>
        <w:rFonts w:hint="default"/>
        <w:lang w:val="ru-RU" w:eastAsia="ru-RU" w:bidi="ru-RU"/>
      </w:rPr>
    </w:lvl>
    <w:lvl w:ilvl="3" w:tplc="6B12141E">
      <w:numFmt w:val="bullet"/>
      <w:lvlText w:val="•"/>
      <w:lvlJc w:val="left"/>
      <w:pPr>
        <w:ind w:left="2771" w:hanging="333"/>
      </w:pPr>
      <w:rPr>
        <w:rFonts w:hint="default"/>
        <w:lang w:val="ru-RU" w:eastAsia="ru-RU" w:bidi="ru-RU"/>
      </w:rPr>
    </w:lvl>
    <w:lvl w:ilvl="4" w:tplc="14F424E4">
      <w:numFmt w:val="bullet"/>
      <w:lvlText w:val="•"/>
      <w:lvlJc w:val="left"/>
      <w:pPr>
        <w:ind w:left="3662" w:hanging="333"/>
      </w:pPr>
      <w:rPr>
        <w:rFonts w:hint="default"/>
        <w:lang w:val="ru-RU" w:eastAsia="ru-RU" w:bidi="ru-RU"/>
      </w:rPr>
    </w:lvl>
    <w:lvl w:ilvl="5" w:tplc="A7D07AE4">
      <w:numFmt w:val="bullet"/>
      <w:lvlText w:val="•"/>
      <w:lvlJc w:val="left"/>
      <w:pPr>
        <w:ind w:left="4553" w:hanging="333"/>
      </w:pPr>
      <w:rPr>
        <w:rFonts w:hint="default"/>
        <w:lang w:val="ru-RU" w:eastAsia="ru-RU" w:bidi="ru-RU"/>
      </w:rPr>
    </w:lvl>
    <w:lvl w:ilvl="6" w:tplc="EA9A926E">
      <w:numFmt w:val="bullet"/>
      <w:lvlText w:val="•"/>
      <w:lvlJc w:val="left"/>
      <w:pPr>
        <w:ind w:left="5443" w:hanging="333"/>
      </w:pPr>
      <w:rPr>
        <w:rFonts w:hint="default"/>
        <w:lang w:val="ru-RU" w:eastAsia="ru-RU" w:bidi="ru-RU"/>
      </w:rPr>
    </w:lvl>
    <w:lvl w:ilvl="7" w:tplc="22A098B6">
      <w:numFmt w:val="bullet"/>
      <w:lvlText w:val="•"/>
      <w:lvlJc w:val="left"/>
      <w:pPr>
        <w:ind w:left="6334" w:hanging="333"/>
      </w:pPr>
      <w:rPr>
        <w:rFonts w:hint="default"/>
        <w:lang w:val="ru-RU" w:eastAsia="ru-RU" w:bidi="ru-RU"/>
      </w:rPr>
    </w:lvl>
    <w:lvl w:ilvl="8" w:tplc="FAD425A8">
      <w:numFmt w:val="bullet"/>
      <w:lvlText w:val="•"/>
      <w:lvlJc w:val="left"/>
      <w:pPr>
        <w:ind w:left="7225" w:hanging="333"/>
      </w:pPr>
      <w:rPr>
        <w:rFonts w:hint="default"/>
        <w:lang w:val="ru-RU" w:eastAsia="ru-RU" w:bidi="ru-RU"/>
      </w:rPr>
    </w:lvl>
  </w:abstractNum>
  <w:abstractNum w:abstractNumId="4" w15:restartNumberingAfterBreak="0">
    <w:nsid w:val="3B18366D"/>
    <w:multiLevelType w:val="hybridMultilevel"/>
    <w:tmpl w:val="40C41702"/>
    <w:lvl w:ilvl="0" w:tplc="29DC28A6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BA666B88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AD3ED1E2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84564084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64D2268E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9B20991A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1EF646D4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8FEA94F8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7C80D464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5" w15:restartNumberingAfterBreak="0">
    <w:nsid w:val="3C9B370C"/>
    <w:multiLevelType w:val="hybridMultilevel"/>
    <w:tmpl w:val="098C99B0"/>
    <w:lvl w:ilvl="0" w:tplc="9C72412C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A60FC30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56160438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51A0BDA0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59BE4608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FDEABF42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FE6891B6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7E6ECB62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09042710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6" w15:restartNumberingAfterBreak="0">
    <w:nsid w:val="442D4266"/>
    <w:multiLevelType w:val="hybridMultilevel"/>
    <w:tmpl w:val="FAD68536"/>
    <w:lvl w:ilvl="0" w:tplc="D7CC4138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DD8253A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73B0CC60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2096963C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0CF0BC80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0BB0E4C8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4AD66D84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FB64D720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86C6BEAE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7" w15:restartNumberingAfterBreak="0">
    <w:nsid w:val="4A4E45C7"/>
    <w:multiLevelType w:val="hybridMultilevel"/>
    <w:tmpl w:val="4E28D0DA"/>
    <w:lvl w:ilvl="0" w:tplc="CF94F672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1C81FE0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267CA8FC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36748948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F49E1C92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883E3C66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755482A6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C3401EF4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D11478BE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8" w15:restartNumberingAfterBreak="0">
    <w:nsid w:val="5BB86C5C"/>
    <w:multiLevelType w:val="hybridMultilevel"/>
    <w:tmpl w:val="8D7E8654"/>
    <w:lvl w:ilvl="0" w:tplc="4A2E443E">
      <w:numFmt w:val="bullet"/>
      <w:lvlText w:val="-"/>
      <w:lvlJc w:val="left"/>
      <w:pPr>
        <w:ind w:left="1529" w:hanging="360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9" w15:restartNumberingAfterBreak="0">
    <w:nsid w:val="69D8643C"/>
    <w:multiLevelType w:val="hybridMultilevel"/>
    <w:tmpl w:val="246A3D60"/>
    <w:lvl w:ilvl="0" w:tplc="13CA953A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942C060">
      <w:numFmt w:val="bullet"/>
      <w:lvlText w:val="•"/>
      <w:lvlJc w:val="left"/>
      <w:pPr>
        <w:ind w:left="1854" w:hanging="248"/>
      </w:pPr>
      <w:rPr>
        <w:rFonts w:hint="default"/>
        <w:lang w:val="ru-RU" w:eastAsia="ru-RU" w:bidi="ru-RU"/>
      </w:rPr>
    </w:lvl>
    <w:lvl w:ilvl="2" w:tplc="C04A7DE2">
      <w:numFmt w:val="bullet"/>
      <w:lvlText w:val="•"/>
      <w:lvlJc w:val="left"/>
      <w:pPr>
        <w:ind w:left="2649" w:hanging="248"/>
      </w:pPr>
      <w:rPr>
        <w:rFonts w:hint="default"/>
        <w:lang w:val="ru-RU" w:eastAsia="ru-RU" w:bidi="ru-RU"/>
      </w:rPr>
    </w:lvl>
    <w:lvl w:ilvl="3" w:tplc="CAC227FE">
      <w:numFmt w:val="bullet"/>
      <w:lvlText w:val="•"/>
      <w:lvlJc w:val="left"/>
      <w:pPr>
        <w:ind w:left="3443" w:hanging="248"/>
      </w:pPr>
      <w:rPr>
        <w:rFonts w:hint="default"/>
        <w:lang w:val="ru-RU" w:eastAsia="ru-RU" w:bidi="ru-RU"/>
      </w:rPr>
    </w:lvl>
    <w:lvl w:ilvl="4" w:tplc="C4B026EE">
      <w:numFmt w:val="bullet"/>
      <w:lvlText w:val="•"/>
      <w:lvlJc w:val="left"/>
      <w:pPr>
        <w:ind w:left="4238" w:hanging="248"/>
      </w:pPr>
      <w:rPr>
        <w:rFonts w:hint="default"/>
        <w:lang w:val="ru-RU" w:eastAsia="ru-RU" w:bidi="ru-RU"/>
      </w:rPr>
    </w:lvl>
    <w:lvl w:ilvl="5" w:tplc="D59EA64E">
      <w:numFmt w:val="bullet"/>
      <w:lvlText w:val="•"/>
      <w:lvlJc w:val="left"/>
      <w:pPr>
        <w:ind w:left="5033" w:hanging="248"/>
      </w:pPr>
      <w:rPr>
        <w:rFonts w:hint="default"/>
        <w:lang w:val="ru-RU" w:eastAsia="ru-RU" w:bidi="ru-RU"/>
      </w:rPr>
    </w:lvl>
    <w:lvl w:ilvl="6" w:tplc="7A6851EE">
      <w:numFmt w:val="bullet"/>
      <w:lvlText w:val="•"/>
      <w:lvlJc w:val="left"/>
      <w:pPr>
        <w:ind w:left="5827" w:hanging="248"/>
      </w:pPr>
      <w:rPr>
        <w:rFonts w:hint="default"/>
        <w:lang w:val="ru-RU" w:eastAsia="ru-RU" w:bidi="ru-RU"/>
      </w:rPr>
    </w:lvl>
    <w:lvl w:ilvl="7" w:tplc="94BEEA78">
      <w:numFmt w:val="bullet"/>
      <w:lvlText w:val="•"/>
      <w:lvlJc w:val="left"/>
      <w:pPr>
        <w:ind w:left="6622" w:hanging="248"/>
      </w:pPr>
      <w:rPr>
        <w:rFonts w:hint="default"/>
        <w:lang w:val="ru-RU" w:eastAsia="ru-RU" w:bidi="ru-RU"/>
      </w:rPr>
    </w:lvl>
    <w:lvl w:ilvl="8" w:tplc="B11AD10C">
      <w:numFmt w:val="bullet"/>
      <w:lvlText w:val="•"/>
      <w:lvlJc w:val="left"/>
      <w:pPr>
        <w:ind w:left="7417" w:hanging="248"/>
      </w:pPr>
      <w:rPr>
        <w:rFonts w:hint="default"/>
        <w:lang w:val="ru-RU" w:eastAsia="ru-RU" w:bidi="ru-RU"/>
      </w:rPr>
    </w:lvl>
  </w:abstractNum>
  <w:abstractNum w:abstractNumId="10" w15:restartNumberingAfterBreak="0">
    <w:nsid w:val="768C22C2"/>
    <w:multiLevelType w:val="hybridMultilevel"/>
    <w:tmpl w:val="57F000D6"/>
    <w:lvl w:ilvl="0" w:tplc="4A2E443E">
      <w:numFmt w:val="bullet"/>
      <w:lvlText w:val="-"/>
      <w:lvlJc w:val="left"/>
      <w:pPr>
        <w:ind w:left="102" w:hanging="180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1" w:tplc="8F68F5C2">
      <w:numFmt w:val="bullet"/>
      <w:lvlText w:val="•"/>
      <w:lvlJc w:val="left"/>
      <w:pPr>
        <w:ind w:left="990" w:hanging="180"/>
      </w:pPr>
      <w:rPr>
        <w:rFonts w:hint="default"/>
        <w:lang w:val="ru-RU" w:eastAsia="ru-RU" w:bidi="ru-RU"/>
      </w:rPr>
    </w:lvl>
    <w:lvl w:ilvl="2" w:tplc="C6425CCC">
      <w:numFmt w:val="bullet"/>
      <w:lvlText w:val="•"/>
      <w:lvlJc w:val="left"/>
      <w:pPr>
        <w:ind w:left="1881" w:hanging="180"/>
      </w:pPr>
      <w:rPr>
        <w:rFonts w:hint="default"/>
        <w:lang w:val="ru-RU" w:eastAsia="ru-RU" w:bidi="ru-RU"/>
      </w:rPr>
    </w:lvl>
    <w:lvl w:ilvl="3" w:tplc="67DE1FDE">
      <w:numFmt w:val="bullet"/>
      <w:lvlText w:val="•"/>
      <w:lvlJc w:val="left"/>
      <w:pPr>
        <w:ind w:left="2771" w:hanging="180"/>
      </w:pPr>
      <w:rPr>
        <w:rFonts w:hint="default"/>
        <w:lang w:val="ru-RU" w:eastAsia="ru-RU" w:bidi="ru-RU"/>
      </w:rPr>
    </w:lvl>
    <w:lvl w:ilvl="4" w:tplc="EF901554">
      <w:numFmt w:val="bullet"/>
      <w:lvlText w:val="•"/>
      <w:lvlJc w:val="left"/>
      <w:pPr>
        <w:ind w:left="3662" w:hanging="180"/>
      </w:pPr>
      <w:rPr>
        <w:rFonts w:hint="default"/>
        <w:lang w:val="ru-RU" w:eastAsia="ru-RU" w:bidi="ru-RU"/>
      </w:rPr>
    </w:lvl>
    <w:lvl w:ilvl="5" w:tplc="880494EC">
      <w:numFmt w:val="bullet"/>
      <w:lvlText w:val="•"/>
      <w:lvlJc w:val="left"/>
      <w:pPr>
        <w:ind w:left="4553" w:hanging="180"/>
      </w:pPr>
      <w:rPr>
        <w:rFonts w:hint="default"/>
        <w:lang w:val="ru-RU" w:eastAsia="ru-RU" w:bidi="ru-RU"/>
      </w:rPr>
    </w:lvl>
    <w:lvl w:ilvl="6" w:tplc="C142A9DC">
      <w:numFmt w:val="bullet"/>
      <w:lvlText w:val="•"/>
      <w:lvlJc w:val="left"/>
      <w:pPr>
        <w:ind w:left="5443" w:hanging="180"/>
      </w:pPr>
      <w:rPr>
        <w:rFonts w:hint="default"/>
        <w:lang w:val="ru-RU" w:eastAsia="ru-RU" w:bidi="ru-RU"/>
      </w:rPr>
    </w:lvl>
    <w:lvl w:ilvl="7" w:tplc="EF1235EC">
      <w:numFmt w:val="bullet"/>
      <w:lvlText w:val="•"/>
      <w:lvlJc w:val="left"/>
      <w:pPr>
        <w:ind w:left="6334" w:hanging="180"/>
      </w:pPr>
      <w:rPr>
        <w:rFonts w:hint="default"/>
        <w:lang w:val="ru-RU" w:eastAsia="ru-RU" w:bidi="ru-RU"/>
      </w:rPr>
    </w:lvl>
    <w:lvl w:ilvl="8" w:tplc="09682624">
      <w:numFmt w:val="bullet"/>
      <w:lvlText w:val="•"/>
      <w:lvlJc w:val="left"/>
      <w:pPr>
        <w:ind w:left="7225" w:hanging="180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CA7"/>
    <w:rsid w:val="000018BD"/>
    <w:rsid w:val="0005044B"/>
    <w:rsid w:val="005901E3"/>
    <w:rsid w:val="00635E27"/>
    <w:rsid w:val="006E7E7B"/>
    <w:rsid w:val="007F5B2E"/>
    <w:rsid w:val="00936CA7"/>
    <w:rsid w:val="00991A7A"/>
    <w:rsid w:val="00A769BD"/>
    <w:rsid w:val="00C22B5C"/>
    <w:rsid w:val="00C4256C"/>
    <w:rsid w:val="00DF448F"/>
    <w:rsid w:val="00E14F83"/>
    <w:rsid w:val="00E700A8"/>
    <w:rsid w:val="00FE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4AC977"/>
  <w15:docId w15:val="{FF3295A1-0C5D-4216-8B06-8EF63A4D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457" w:right="2367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81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1057" w:hanging="247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991A7A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91A7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C22B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B5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C22B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B5C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No Spacing"/>
    <w:uiPriority w:val="1"/>
    <w:qFormat/>
    <w:rsid w:val="0005044B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w3.org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</dc:creator>
  <cp:lastModifiedBy>Ирина В. Гордеева</cp:lastModifiedBy>
  <cp:revision>6</cp:revision>
  <dcterms:created xsi:type="dcterms:W3CDTF">2020-02-27T02:40:00Z</dcterms:created>
  <dcterms:modified xsi:type="dcterms:W3CDTF">2020-03-16T07:49:00Z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2020-02-26T00:00:00Z</vt:filetime>
  </property>
</Properties>
</file>